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6C30" w14:textId="77777777" w:rsidR="0019485E" w:rsidRPr="0019485E" w:rsidRDefault="0019485E" w:rsidP="008B3FA8">
      <w:pPr>
        <w:spacing w:after="60" w:line="240" w:lineRule="auto"/>
        <w:jc w:val="center"/>
        <w:rPr>
          <w:rFonts w:ascii="Times New Roman" w:hAnsi="Times New Roman"/>
          <w:sz w:val="16"/>
          <w:szCs w:val="16"/>
        </w:rPr>
      </w:pPr>
    </w:p>
    <w:p w14:paraId="78A00CB1" w14:textId="4184247B" w:rsidR="00EE3B98" w:rsidRPr="006515FD" w:rsidRDefault="00EE3B98" w:rsidP="008B3FA8">
      <w:pPr>
        <w:spacing w:after="60" w:line="240" w:lineRule="auto"/>
        <w:jc w:val="center"/>
        <w:rPr>
          <w:rFonts w:ascii="Times New Roman" w:hAnsi="Times New Roman"/>
          <w:sz w:val="40"/>
          <w:szCs w:val="40"/>
        </w:rPr>
      </w:pPr>
      <w:r w:rsidRPr="006515FD">
        <w:rPr>
          <w:rFonts w:ascii="Times New Roman" w:hAnsi="Times New Roman"/>
          <w:sz w:val="40"/>
          <w:szCs w:val="40"/>
        </w:rPr>
        <w:t>Tri-Par Estates Park and Recreation District</w:t>
      </w:r>
    </w:p>
    <w:p w14:paraId="2F13E7D3" w14:textId="77777777" w:rsidR="00EE3B98" w:rsidRPr="00112B79" w:rsidRDefault="00EE3B98" w:rsidP="008B3FA8">
      <w:pPr>
        <w:spacing w:after="60" w:line="240" w:lineRule="auto"/>
        <w:contextualSpacing/>
        <w:jc w:val="center"/>
        <w:rPr>
          <w:rFonts w:asciiTheme="majorHAnsi" w:hAnsiTheme="majorHAnsi" w:cstheme="majorHAnsi"/>
          <w:b/>
          <w:bCs/>
          <w:sz w:val="36"/>
          <w:szCs w:val="36"/>
        </w:rPr>
      </w:pPr>
      <w:r w:rsidRPr="006515FD">
        <w:rPr>
          <w:rFonts w:asciiTheme="majorHAnsi" w:hAnsiTheme="majorHAnsi" w:cstheme="majorHAnsi"/>
          <w:b/>
          <w:bCs/>
          <w:sz w:val="40"/>
          <w:szCs w:val="40"/>
        </w:rPr>
        <w:t xml:space="preserve">Minutes -  Board of Trustees </w:t>
      </w:r>
      <w:r w:rsidR="0059050B" w:rsidRPr="006515FD">
        <w:rPr>
          <w:rFonts w:asciiTheme="majorHAnsi" w:hAnsiTheme="majorHAnsi" w:cstheme="majorHAnsi"/>
          <w:b/>
          <w:bCs/>
          <w:sz w:val="40"/>
          <w:szCs w:val="40"/>
        </w:rPr>
        <w:t>–</w:t>
      </w:r>
      <w:r w:rsidRPr="006515FD">
        <w:rPr>
          <w:rFonts w:asciiTheme="majorHAnsi" w:hAnsiTheme="majorHAnsi" w:cstheme="majorHAnsi"/>
          <w:b/>
          <w:bCs/>
          <w:sz w:val="40"/>
          <w:szCs w:val="40"/>
        </w:rPr>
        <w:t xml:space="preserve"> </w:t>
      </w:r>
      <w:r w:rsidR="0059050B" w:rsidRPr="00112B79">
        <w:rPr>
          <w:rFonts w:asciiTheme="majorHAnsi" w:hAnsiTheme="majorHAnsi" w:cstheme="majorHAnsi"/>
          <w:b/>
          <w:bCs/>
          <w:sz w:val="36"/>
          <w:szCs w:val="36"/>
          <w:u w:val="single"/>
        </w:rPr>
        <w:t xml:space="preserve">BOARD </w:t>
      </w:r>
      <w:r w:rsidRPr="00112B79">
        <w:rPr>
          <w:rFonts w:asciiTheme="majorHAnsi" w:hAnsiTheme="majorHAnsi" w:cstheme="majorHAnsi"/>
          <w:b/>
          <w:bCs/>
          <w:sz w:val="36"/>
          <w:szCs w:val="36"/>
          <w:u w:val="single"/>
        </w:rPr>
        <w:t>MEETING</w:t>
      </w:r>
    </w:p>
    <w:p w14:paraId="29B15781" w14:textId="74BB7F49" w:rsidR="00EE3B98" w:rsidRPr="00112B79" w:rsidRDefault="00F84D1C" w:rsidP="00EE3B98">
      <w:pPr>
        <w:pStyle w:val="Title"/>
        <w:rPr>
          <w:sz w:val="36"/>
          <w:szCs w:val="36"/>
        </w:rPr>
      </w:pPr>
      <w:sdt>
        <w:sdtPr>
          <w:rPr>
            <w:b/>
            <w:bCs/>
            <w:sz w:val="36"/>
            <w:szCs w:val="36"/>
          </w:rPr>
          <w:alias w:val="Enter date of meeting:"/>
          <w:id w:val="373818028"/>
          <w:placeholder>
            <w:docPart w:val="C91E0847A39A46CBB90E3A107E3EF10F"/>
          </w:placeholder>
          <w:dataBinding w:prefixMappings="xmlns:ns0='http://purl.org/dc/elements/1.1/' xmlns:ns1='http://schemas.openxmlformats.org/package/2006/metadata/core-properties' " w:xpath="/ns1:coreProperties[1]/ns1:keywords[1]" w:storeItemID="{6C3C8BC8-F283-45AE-878A-BAB7291924A1}"/>
          <w:text/>
        </w:sdtPr>
        <w:sdtEndPr/>
        <w:sdtContent>
          <w:r w:rsidR="00C43763">
            <w:rPr>
              <w:b/>
              <w:bCs/>
              <w:sz w:val="36"/>
              <w:szCs w:val="36"/>
            </w:rPr>
            <w:t>SEPTEMBER 16</w:t>
          </w:r>
          <w:r w:rsidR="00505052" w:rsidRPr="00112B79">
            <w:rPr>
              <w:b/>
              <w:bCs/>
              <w:sz w:val="36"/>
              <w:szCs w:val="36"/>
            </w:rPr>
            <w:t>, 202</w:t>
          </w:r>
          <w:r w:rsidR="0066570A" w:rsidRPr="00112B79">
            <w:rPr>
              <w:b/>
              <w:bCs/>
              <w:sz w:val="36"/>
              <w:szCs w:val="36"/>
            </w:rPr>
            <w:t>5</w:t>
          </w:r>
        </w:sdtContent>
      </w:sdt>
    </w:p>
    <w:p w14:paraId="0F986B35" w14:textId="77777777" w:rsidR="005A00F5" w:rsidRDefault="005A00F5" w:rsidP="00677D82">
      <w:pPr>
        <w:tabs>
          <w:tab w:val="right" w:leader="dot" w:pos="9270"/>
        </w:tabs>
        <w:spacing w:line="240" w:lineRule="auto"/>
        <w:ind w:left="0"/>
        <w:contextualSpacing/>
        <w:rPr>
          <w:rFonts w:cstheme="minorHAnsi"/>
          <w:b/>
          <w:bCs/>
          <w:sz w:val="22"/>
          <w:szCs w:val="22"/>
        </w:rPr>
      </w:pPr>
    </w:p>
    <w:p w14:paraId="49E3C171" w14:textId="76EB7BAC" w:rsidR="006339A9" w:rsidRDefault="00EE3B98" w:rsidP="00677D82">
      <w:pPr>
        <w:tabs>
          <w:tab w:val="right" w:leader="dot" w:pos="9270"/>
        </w:tabs>
        <w:spacing w:line="240" w:lineRule="auto"/>
        <w:ind w:left="0"/>
        <w:contextualSpacing/>
        <w:rPr>
          <w:rFonts w:cstheme="minorHAnsi"/>
          <w:sz w:val="22"/>
          <w:szCs w:val="22"/>
        </w:rPr>
      </w:pPr>
      <w:r>
        <w:rPr>
          <w:rFonts w:cstheme="minorHAnsi"/>
          <w:b/>
          <w:bCs/>
          <w:sz w:val="22"/>
          <w:szCs w:val="22"/>
        </w:rPr>
        <w:t>TIME:</w:t>
      </w:r>
      <w:r w:rsidR="00111623">
        <w:rPr>
          <w:rFonts w:cstheme="minorHAnsi"/>
          <w:sz w:val="22"/>
          <w:szCs w:val="22"/>
        </w:rPr>
        <w:t>……………………………………………………………………………………………………………………………………</w:t>
      </w:r>
      <w:r w:rsidR="00C53AAA">
        <w:rPr>
          <w:rFonts w:cstheme="minorHAnsi"/>
          <w:sz w:val="22"/>
          <w:szCs w:val="22"/>
        </w:rPr>
        <w:t>….</w:t>
      </w:r>
      <w:r w:rsidR="0092295C">
        <w:rPr>
          <w:rFonts w:cstheme="minorHAnsi"/>
          <w:sz w:val="22"/>
          <w:szCs w:val="22"/>
        </w:rPr>
        <w:t>1</w:t>
      </w:r>
      <w:r w:rsidR="00B27536">
        <w:rPr>
          <w:rFonts w:cstheme="minorHAnsi"/>
          <w:sz w:val="22"/>
          <w:szCs w:val="22"/>
        </w:rPr>
        <w:t>1</w:t>
      </w:r>
      <w:r w:rsidR="0092295C">
        <w:rPr>
          <w:rFonts w:cstheme="minorHAnsi"/>
          <w:sz w:val="22"/>
          <w:szCs w:val="22"/>
        </w:rPr>
        <w:t>:</w:t>
      </w:r>
      <w:r w:rsidR="005836CB">
        <w:rPr>
          <w:rFonts w:cstheme="minorHAnsi"/>
          <w:sz w:val="22"/>
          <w:szCs w:val="22"/>
        </w:rPr>
        <w:t>33</w:t>
      </w:r>
      <w:r w:rsidR="0092295C">
        <w:rPr>
          <w:rFonts w:cstheme="minorHAnsi"/>
          <w:sz w:val="22"/>
          <w:szCs w:val="22"/>
        </w:rPr>
        <w:t xml:space="preserve"> a.m.</w:t>
      </w:r>
      <w:r>
        <w:rPr>
          <w:rFonts w:cstheme="minorHAnsi"/>
          <w:sz w:val="22"/>
          <w:szCs w:val="22"/>
        </w:rPr>
        <w:br/>
      </w:r>
      <w:r>
        <w:rPr>
          <w:rFonts w:cstheme="minorHAnsi"/>
          <w:b/>
          <w:bCs/>
          <w:sz w:val="22"/>
          <w:szCs w:val="22"/>
        </w:rPr>
        <w:t>CALL TO ORDER:</w:t>
      </w:r>
      <w:r w:rsidR="005E5B9B">
        <w:rPr>
          <w:rFonts w:cstheme="minorHAnsi"/>
          <w:sz w:val="22"/>
          <w:szCs w:val="22"/>
        </w:rPr>
        <w:t xml:space="preserve"> …………………………………………………………………………………………</w:t>
      </w:r>
      <w:r w:rsidR="00532E9A">
        <w:rPr>
          <w:rFonts w:cstheme="minorHAnsi"/>
          <w:sz w:val="22"/>
          <w:szCs w:val="22"/>
        </w:rPr>
        <w:t>…….</w:t>
      </w:r>
      <w:r w:rsidR="00267D46">
        <w:rPr>
          <w:rFonts w:cstheme="minorHAnsi"/>
          <w:sz w:val="22"/>
          <w:szCs w:val="22"/>
        </w:rPr>
        <w:t xml:space="preserve">   Chairman </w:t>
      </w:r>
      <w:r w:rsidR="00532E9A">
        <w:rPr>
          <w:rFonts w:cstheme="minorHAnsi"/>
          <w:sz w:val="22"/>
          <w:szCs w:val="22"/>
        </w:rPr>
        <w:t>Mark Wright</w:t>
      </w:r>
      <w:r>
        <w:rPr>
          <w:rFonts w:cstheme="minorHAnsi"/>
          <w:sz w:val="22"/>
          <w:szCs w:val="22"/>
        </w:rPr>
        <w:br/>
      </w:r>
      <w:r>
        <w:rPr>
          <w:rFonts w:cstheme="minorHAnsi"/>
          <w:b/>
          <w:bCs/>
          <w:sz w:val="22"/>
          <w:szCs w:val="22"/>
        </w:rPr>
        <w:t>ROLL CALL:</w:t>
      </w:r>
      <w:r>
        <w:rPr>
          <w:rFonts w:cstheme="minorHAnsi"/>
          <w:sz w:val="22"/>
          <w:szCs w:val="22"/>
        </w:rPr>
        <w:tab/>
      </w:r>
      <w:r w:rsidR="0092295C">
        <w:rPr>
          <w:rFonts w:cstheme="minorHAnsi"/>
          <w:sz w:val="22"/>
          <w:szCs w:val="22"/>
        </w:rPr>
        <w:t>Rebekah Thomas</w:t>
      </w:r>
      <w:r>
        <w:rPr>
          <w:rFonts w:cstheme="minorHAnsi"/>
          <w:sz w:val="22"/>
          <w:szCs w:val="22"/>
        </w:rPr>
        <w:br/>
      </w:r>
      <w:r>
        <w:rPr>
          <w:rFonts w:cstheme="minorHAnsi"/>
          <w:b/>
          <w:bCs/>
          <w:sz w:val="22"/>
          <w:szCs w:val="22"/>
        </w:rPr>
        <w:t xml:space="preserve">PRESENT: </w:t>
      </w:r>
      <w:r w:rsidR="00607789" w:rsidRPr="00607789">
        <w:rPr>
          <w:rFonts w:cstheme="minorHAnsi"/>
          <w:sz w:val="22"/>
          <w:szCs w:val="22"/>
        </w:rPr>
        <w:t>………</w:t>
      </w:r>
      <w:r w:rsidR="00267D46">
        <w:rPr>
          <w:rFonts w:cstheme="minorHAnsi"/>
          <w:sz w:val="22"/>
          <w:szCs w:val="22"/>
        </w:rPr>
        <w:t>.</w:t>
      </w:r>
      <w:r w:rsidR="00607789" w:rsidRPr="00607789">
        <w:rPr>
          <w:rFonts w:cstheme="minorHAnsi"/>
          <w:sz w:val="22"/>
          <w:szCs w:val="22"/>
        </w:rPr>
        <w:t>…</w:t>
      </w:r>
      <w:r w:rsidR="00121E7D">
        <w:rPr>
          <w:rFonts w:cstheme="minorHAnsi"/>
          <w:sz w:val="22"/>
          <w:szCs w:val="22"/>
        </w:rPr>
        <w:t>……………</w:t>
      </w:r>
      <w:r w:rsidR="00A90814">
        <w:rPr>
          <w:rFonts w:cstheme="minorHAnsi"/>
          <w:sz w:val="22"/>
          <w:szCs w:val="22"/>
        </w:rPr>
        <w:t>.</w:t>
      </w:r>
      <w:r w:rsidR="00121E7D">
        <w:rPr>
          <w:rFonts w:cstheme="minorHAnsi"/>
          <w:sz w:val="22"/>
          <w:szCs w:val="22"/>
        </w:rPr>
        <w:t>…</w:t>
      </w:r>
      <w:r w:rsidR="00B27536">
        <w:rPr>
          <w:rFonts w:cstheme="minorHAnsi"/>
          <w:sz w:val="22"/>
          <w:szCs w:val="22"/>
        </w:rPr>
        <w:t>….</w:t>
      </w:r>
      <w:r w:rsidR="00395B61">
        <w:rPr>
          <w:rFonts w:cstheme="minorHAnsi"/>
          <w:sz w:val="22"/>
          <w:szCs w:val="22"/>
        </w:rPr>
        <w:t xml:space="preserve"> </w:t>
      </w:r>
      <w:r w:rsidR="00560D53">
        <w:rPr>
          <w:rFonts w:cstheme="minorHAnsi"/>
          <w:sz w:val="22"/>
          <w:szCs w:val="22"/>
        </w:rPr>
        <w:t xml:space="preserve">Denise Hunter, </w:t>
      </w:r>
      <w:r w:rsidR="00B27536">
        <w:rPr>
          <w:rFonts w:cstheme="minorHAnsi"/>
          <w:sz w:val="22"/>
          <w:szCs w:val="22"/>
        </w:rPr>
        <w:t xml:space="preserve">Jacquelynne Hunter, </w:t>
      </w:r>
      <w:r w:rsidR="008B3FA8">
        <w:rPr>
          <w:rFonts w:cstheme="minorHAnsi"/>
          <w:sz w:val="22"/>
          <w:szCs w:val="22"/>
        </w:rPr>
        <w:t>Gary Kormann</w:t>
      </w:r>
      <w:r w:rsidR="005E5B9B">
        <w:rPr>
          <w:rFonts w:cstheme="minorHAnsi"/>
          <w:sz w:val="22"/>
          <w:szCs w:val="22"/>
        </w:rPr>
        <w:t>,</w:t>
      </w:r>
      <w:r w:rsidR="00D339C7" w:rsidRPr="00D339C7">
        <w:rPr>
          <w:rFonts w:cstheme="minorHAnsi"/>
          <w:sz w:val="22"/>
          <w:szCs w:val="22"/>
        </w:rPr>
        <w:t xml:space="preserve"> </w:t>
      </w:r>
      <w:r w:rsidR="00267D46">
        <w:rPr>
          <w:rFonts w:cstheme="minorHAnsi"/>
          <w:sz w:val="22"/>
          <w:szCs w:val="22"/>
        </w:rPr>
        <w:t>Maureen Lafortune,</w:t>
      </w:r>
      <w:r w:rsidR="008B3FA8">
        <w:rPr>
          <w:rFonts w:cstheme="minorHAnsi"/>
          <w:sz w:val="22"/>
          <w:szCs w:val="22"/>
        </w:rPr>
        <w:t xml:space="preserve"> </w:t>
      </w:r>
    </w:p>
    <w:p w14:paraId="15867C9F" w14:textId="499ECA6A" w:rsidR="008B6865" w:rsidRDefault="006339A9" w:rsidP="00607789">
      <w:pPr>
        <w:tabs>
          <w:tab w:val="right" w:leader="dot" w:pos="9270"/>
        </w:tabs>
        <w:spacing w:line="240" w:lineRule="auto"/>
        <w:ind w:left="0"/>
        <w:contextualSpacing/>
        <w:rPr>
          <w:rFonts w:cstheme="minorHAnsi"/>
          <w:sz w:val="22"/>
          <w:szCs w:val="22"/>
        </w:rPr>
      </w:pPr>
      <w:r>
        <w:rPr>
          <w:rFonts w:cstheme="minorHAnsi"/>
          <w:sz w:val="22"/>
          <w:szCs w:val="22"/>
        </w:rPr>
        <w:t xml:space="preserve">                                                                                            </w:t>
      </w:r>
      <w:r w:rsidR="005836CB">
        <w:rPr>
          <w:rFonts w:cstheme="minorHAnsi"/>
          <w:sz w:val="22"/>
          <w:szCs w:val="22"/>
        </w:rPr>
        <w:t xml:space="preserve">  </w:t>
      </w:r>
      <w:r>
        <w:rPr>
          <w:rFonts w:cstheme="minorHAnsi"/>
          <w:sz w:val="22"/>
          <w:szCs w:val="22"/>
        </w:rPr>
        <w:t xml:space="preserve"> </w:t>
      </w:r>
      <w:r w:rsidR="00B27536" w:rsidRPr="00B27536">
        <w:rPr>
          <w:rFonts w:cstheme="minorHAnsi"/>
          <w:sz w:val="22"/>
          <w:szCs w:val="22"/>
        </w:rPr>
        <w:t>Pam Regula,</w:t>
      </w:r>
      <w:r w:rsidR="00B057F4">
        <w:rPr>
          <w:rFonts w:cstheme="minorHAnsi"/>
          <w:sz w:val="22"/>
          <w:szCs w:val="22"/>
        </w:rPr>
        <w:t xml:space="preserve"> </w:t>
      </w:r>
      <w:r w:rsidR="005836CB">
        <w:rPr>
          <w:rFonts w:cstheme="minorHAnsi"/>
          <w:sz w:val="22"/>
          <w:szCs w:val="22"/>
        </w:rPr>
        <w:t xml:space="preserve">Dan Via, </w:t>
      </w:r>
      <w:r w:rsidR="005D040D">
        <w:rPr>
          <w:rFonts w:cstheme="minorHAnsi"/>
          <w:sz w:val="22"/>
          <w:szCs w:val="22"/>
        </w:rPr>
        <w:t xml:space="preserve">Daryle </w:t>
      </w:r>
      <w:r w:rsidR="00CB1261">
        <w:rPr>
          <w:rFonts w:cstheme="minorHAnsi"/>
          <w:sz w:val="22"/>
          <w:szCs w:val="22"/>
        </w:rPr>
        <w:t>von Holdt</w:t>
      </w:r>
      <w:r w:rsidR="00D45CF0">
        <w:rPr>
          <w:rFonts w:cstheme="minorHAnsi"/>
          <w:sz w:val="22"/>
          <w:szCs w:val="22"/>
        </w:rPr>
        <w:t>, Doug Ward</w:t>
      </w:r>
      <w:r w:rsidR="00EE3B98">
        <w:rPr>
          <w:rFonts w:cstheme="minorHAnsi"/>
          <w:sz w:val="22"/>
          <w:szCs w:val="22"/>
        </w:rPr>
        <w:t xml:space="preserve">                                              </w:t>
      </w:r>
      <w:proofErr w:type="gramStart"/>
      <w:r w:rsidR="00032931" w:rsidRPr="00560D53">
        <w:rPr>
          <w:rFonts w:cstheme="minorHAnsi"/>
          <w:b/>
          <w:bCs/>
          <w:sz w:val="22"/>
          <w:szCs w:val="22"/>
        </w:rPr>
        <w:t>ABSENT</w:t>
      </w:r>
      <w:r w:rsidR="00032931" w:rsidRPr="00032931">
        <w:rPr>
          <w:rFonts w:cstheme="minorHAnsi"/>
          <w:b/>
          <w:bCs/>
          <w:sz w:val="22"/>
          <w:szCs w:val="22"/>
        </w:rPr>
        <w:t>:</w:t>
      </w:r>
      <w:r w:rsidR="00EE3B98">
        <w:rPr>
          <w:rFonts w:cstheme="minorHAnsi"/>
          <w:sz w:val="22"/>
          <w:szCs w:val="22"/>
        </w:rPr>
        <w:t>…</w:t>
      </w:r>
      <w:proofErr w:type="gramEnd"/>
      <w:r w:rsidR="00EE3B98">
        <w:rPr>
          <w:rFonts w:cstheme="minorHAnsi"/>
          <w:sz w:val="22"/>
          <w:szCs w:val="22"/>
        </w:rPr>
        <w:t>…</w:t>
      </w:r>
      <w:r w:rsidR="00CE390B">
        <w:rPr>
          <w:rFonts w:cstheme="minorHAnsi"/>
          <w:sz w:val="22"/>
          <w:szCs w:val="22"/>
        </w:rPr>
        <w:t>……………</w:t>
      </w:r>
      <w:r w:rsidR="004128E6">
        <w:rPr>
          <w:rFonts w:cstheme="minorHAnsi"/>
          <w:sz w:val="22"/>
          <w:szCs w:val="22"/>
        </w:rPr>
        <w:t>…</w:t>
      </w:r>
      <w:r w:rsidR="001749AB">
        <w:rPr>
          <w:rFonts w:cstheme="minorHAnsi"/>
          <w:sz w:val="22"/>
          <w:szCs w:val="22"/>
        </w:rPr>
        <w:t>………………………………………………</w:t>
      </w:r>
      <w:r w:rsidR="001F2CDD">
        <w:rPr>
          <w:rFonts w:cstheme="minorHAnsi"/>
          <w:sz w:val="22"/>
          <w:szCs w:val="22"/>
        </w:rPr>
        <w:t>………………………</w:t>
      </w:r>
      <w:r w:rsidR="00532E9A">
        <w:rPr>
          <w:rFonts w:cstheme="minorHAnsi"/>
          <w:sz w:val="22"/>
          <w:szCs w:val="22"/>
        </w:rPr>
        <w:t>……………</w:t>
      </w:r>
      <w:r w:rsidR="00B057F4">
        <w:rPr>
          <w:rFonts w:cstheme="minorHAnsi"/>
          <w:sz w:val="22"/>
          <w:szCs w:val="22"/>
        </w:rPr>
        <w:t>………</w:t>
      </w:r>
      <w:r w:rsidR="004B30BD">
        <w:rPr>
          <w:rFonts w:cstheme="minorHAnsi"/>
          <w:sz w:val="22"/>
          <w:szCs w:val="22"/>
        </w:rPr>
        <w:t>…………</w:t>
      </w:r>
      <w:r w:rsidR="00D45CF0">
        <w:rPr>
          <w:rFonts w:cstheme="minorHAnsi"/>
          <w:sz w:val="22"/>
          <w:szCs w:val="22"/>
        </w:rPr>
        <w:t>………</w:t>
      </w:r>
      <w:r w:rsidR="004B30BD">
        <w:rPr>
          <w:rFonts w:cstheme="minorHAnsi"/>
          <w:sz w:val="22"/>
          <w:szCs w:val="22"/>
        </w:rPr>
        <w:t>.</w:t>
      </w:r>
      <w:r w:rsidR="00B057F4">
        <w:rPr>
          <w:rFonts w:cstheme="minorHAnsi"/>
          <w:sz w:val="22"/>
          <w:szCs w:val="22"/>
        </w:rPr>
        <w:t xml:space="preserve">  </w:t>
      </w:r>
      <w:r w:rsidR="00395B61">
        <w:rPr>
          <w:rFonts w:cstheme="minorHAnsi"/>
          <w:sz w:val="22"/>
          <w:szCs w:val="22"/>
        </w:rPr>
        <w:t xml:space="preserve"> </w:t>
      </w:r>
    </w:p>
    <w:p w14:paraId="63679F86" w14:textId="3810D6EA" w:rsidR="00EE3B98" w:rsidRDefault="00EE3B98" w:rsidP="00EE3B98">
      <w:pPr>
        <w:tabs>
          <w:tab w:val="right" w:leader="dot" w:pos="9270"/>
        </w:tabs>
        <w:spacing w:after="0" w:line="240" w:lineRule="auto"/>
        <w:ind w:left="0"/>
        <w:contextualSpacing/>
        <w:rPr>
          <w:rFonts w:cstheme="minorHAnsi"/>
          <w:sz w:val="22"/>
          <w:szCs w:val="22"/>
        </w:rPr>
      </w:pPr>
      <w:r>
        <w:rPr>
          <w:rFonts w:cstheme="minorHAnsi"/>
          <w:b/>
          <w:bCs/>
          <w:sz w:val="22"/>
          <w:szCs w:val="22"/>
        </w:rPr>
        <w:t>ALSO PRESENT:</w:t>
      </w:r>
      <w:r>
        <w:rPr>
          <w:rFonts w:cstheme="minorHAnsi"/>
          <w:sz w:val="22"/>
          <w:szCs w:val="22"/>
        </w:rPr>
        <w:t xml:space="preserve"> …………………</w:t>
      </w:r>
      <w:r w:rsidR="009A186C">
        <w:rPr>
          <w:rFonts w:cstheme="minorHAnsi"/>
          <w:sz w:val="22"/>
          <w:szCs w:val="22"/>
        </w:rPr>
        <w:t>………………</w:t>
      </w:r>
      <w:r w:rsidR="00607789">
        <w:rPr>
          <w:rFonts w:cstheme="minorHAnsi"/>
          <w:sz w:val="22"/>
          <w:szCs w:val="22"/>
        </w:rPr>
        <w:t>…………………………………………………….…..</w:t>
      </w:r>
      <w:r w:rsidR="009A186C">
        <w:rPr>
          <w:rFonts w:cstheme="minorHAnsi"/>
          <w:sz w:val="22"/>
          <w:szCs w:val="22"/>
        </w:rPr>
        <w:t>.</w:t>
      </w:r>
      <w:r>
        <w:rPr>
          <w:rFonts w:cstheme="minorHAnsi"/>
          <w:sz w:val="22"/>
          <w:szCs w:val="22"/>
        </w:rPr>
        <w:t>…</w:t>
      </w:r>
      <w:r w:rsidR="005D3EEE">
        <w:rPr>
          <w:rFonts w:cstheme="minorHAnsi"/>
          <w:sz w:val="22"/>
          <w:szCs w:val="22"/>
        </w:rPr>
        <w:t>…………….</w:t>
      </w:r>
      <w:r w:rsidR="00D45CF0">
        <w:rPr>
          <w:rFonts w:cstheme="minorHAnsi"/>
          <w:sz w:val="22"/>
          <w:szCs w:val="22"/>
        </w:rPr>
        <w:t xml:space="preserve">  </w:t>
      </w:r>
      <w:r w:rsidR="001F2CDD">
        <w:rPr>
          <w:rFonts w:cstheme="minorHAnsi"/>
          <w:sz w:val="22"/>
          <w:szCs w:val="22"/>
        </w:rPr>
        <w:t xml:space="preserve"> </w:t>
      </w:r>
      <w:r w:rsidR="00D45CF0">
        <w:rPr>
          <w:rFonts w:cstheme="minorHAnsi"/>
          <w:sz w:val="22"/>
          <w:szCs w:val="22"/>
        </w:rPr>
        <w:t>Dean Chandler</w:t>
      </w:r>
      <w:r w:rsidR="001F2CDD">
        <w:rPr>
          <w:rFonts w:cstheme="minorHAnsi"/>
          <w:sz w:val="22"/>
          <w:szCs w:val="22"/>
        </w:rPr>
        <w:t xml:space="preserve">                                                    </w:t>
      </w:r>
      <w:r w:rsidR="008B3FA8">
        <w:rPr>
          <w:rFonts w:cstheme="minorHAnsi"/>
          <w:sz w:val="22"/>
          <w:szCs w:val="22"/>
        </w:rPr>
        <w:t xml:space="preserve">  </w:t>
      </w:r>
    </w:p>
    <w:p w14:paraId="5D199CBD" w14:textId="77777777" w:rsidR="008B3FA8" w:rsidRPr="008B3FA8" w:rsidRDefault="008B3FA8" w:rsidP="00EE3B98">
      <w:pPr>
        <w:tabs>
          <w:tab w:val="right" w:leader="dot" w:pos="9270"/>
        </w:tabs>
        <w:spacing w:after="0" w:line="240" w:lineRule="auto"/>
        <w:ind w:left="0"/>
        <w:contextualSpacing/>
        <w:rPr>
          <w:rFonts w:cstheme="minorHAnsi"/>
          <w:b/>
          <w:bCs/>
          <w:sz w:val="16"/>
          <w:szCs w:val="16"/>
        </w:rPr>
      </w:pPr>
    </w:p>
    <w:p w14:paraId="7939812F" w14:textId="77777777" w:rsidR="00A41263" w:rsidRDefault="0017212A" w:rsidP="00EE3B98">
      <w:pPr>
        <w:tabs>
          <w:tab w:val="right" w:leader="dot" w:pos="9270"/>
        </w:tabs>
        <w:spacing w:after="0" w:line="240" w:lineRule="auto"/>
        <w:ind w:left="0"/>
        <w:contextualSpacing/>
        <w:rPr>
          <w:rFonts w:cstheme="minorHAnsi"/>
          <w:b/>
          <w:bCs/>
          <w:sz w:val="22"/>
          <w:szCs w:val="22"/>
        </w:rPr>
      </w:pPr>
      <w:r>
        <w:rPr>
          <w:rFonts w:cstheme="minorHAnsi"/>
          <w:b/>
          <w:bCs/>
          <w:sz w:val="22"/>
          <w:szCs w:val="22"/>
        </w:rPr>
        <w:t>Chairman Wright opened the Board Meeting.</w:t>
      </w:r>
    </w:p>
    <w:p w14:paraId="6E6DE1C3" w14:textId="36EB3ABF" w:rsidR="00B83C32" w:rsidRDefault="005F3E7E" w:rsidP="00EE3B98">
      <w:pPr>
        <w:tabs>
          <w:tab w:val="right" w:leader="dot" w:pos="9270"/>
        </w:tabs>
        <w:spacing w:after="0" w:line="240" w:lineRule="auto"/>
        <w:ind w:left="0"/>
        <w:contextualSpacing/>
        <w:rPr>
          <w:rFonts w:cstheme="minorHAnsi"/>
          <w:b/>
          <w:bCs/>
          <w:sz w:val="22"/>
          <w:szCs w:val="22"/>
        </w:rPr>
      </w:pPr>
      <w:r>
        <w:rPr>
          <w:rFonts w:cstheme="minorHAnsi"/>
          <w:b/>
          <w:bCs/>
          <w:sz w:val="22"/>
          <w:szCs w:val="22"/>
        </w:rPr>
        <w:t xml:space="preserve"> </w:t>
      </w:r>
    </w:p>
    <w:p w14:paraId="195FC7A0" w14:textId="2F8A79C2" w:rsidR="00EE3B98" w:rsidRDefault="005F3E7E" w:rsidP="00EE3B98">
      <w:pPr>
        <w:tabs>
          <w:tab w:val="right" w:leader="dot" w:pos="9270"/>
        </w:tabs>
        <w:spacing w:after="0" w:line="240" w:lineRule="auto"/>
        <w:ind w:left="0"/>
        <w:contextualSpacing/>
        <w:rPr>
          <w:rFonts w:cstheme="minorHAnsi"/>
          <w:sz w:val="22"/>
          <w:szCs w:val="22"/>
        </w:rPr>
      </w:pPr>
      <w:r w:rsidRPr="00A41263">
        <w:rPr>
          <w:rFonts w:cstheme="minorHAnsi"/>
          <w:b/>
          <w:bCs/>
          <w:sz w:val="22"/>
          <w:szCs w:val="22"/>
        </w:rPr>
        <w:t>Chairman Wright</w:t>
      </w:r>
      <w:r>
        <w:rPr>
          <w:rFonts w:cstheme="minorHAnsi"/>
          <w:sz w:val="22"/>
          <w:szCs w:val="22"/>
        </w:rPr>
        <w:t xml:space="preserve"> </w:t>
      </w:r>
      <w:r w:rsidR="005836CB">
        <w:rPr>
          <w:rFonts w:cstheme="minorHAnsi"/>
          <w:sz w:val="22"/>
          <w:szCs w:val="22"/>
        </w:rPr>
        <w:t>asked for a motion to add the storage lot fee to New Business.</w:t>
      </w:r>
    </w:p>
    <w:p w14:paraId="218D5E9F" w14:textId="77777777" w:rsidR="005836CB" w:rsidRPr="00A41263" w:rsidRDefault="005836CB" w:rsidP="00EE3B98">
      <w:pPr>
        <w:tabs>
          <w:tab w:val="right" w:leader="dot" w:pos="9270"/>
        </w:tabs>
        <w:spacing w:after="0" w:line="240" w:lineRule="auto"/>
        <w:ind w:left="0"/>
        <w:contextualSpacing/>
        <w:rPr>
          <w:rFonts w:cstheme="minorHAnsi"/>
          <w:sz w:val="10"/>
          <w:szCs w:val="10"/>
        </w:rPr>
      </w:pPr>
    </w:p>
    <w:p w14:paraId="4095379C" w14:textId="13FDCF80" w:rsidR="005836CB" w:rsidRPr="00A41263" w:rsidRDefault="005836CB" w:rsidP="00A41263">
      <w:pPr>
        <w:pStyle w:val="ListParagraph"/>
        <w:numPr>
          <w:ilvl w:val="0"/>
          <w:numId w:val="36"/>
        </w:numPr>
        <w:tabs>
          <w:tab w:val="right" w:leader="dot" w:pos="9270"/>
        </w:tabs>
        <w:spacing w:after="0" w:line="240" w:lineRule="auto"/>
        <w:rPr>
          <w:rFonts w:cstheme="minorHAnsi"/>
          <w:sz w:val="22"/>
          <w:szCs w:val="22"/>
        </w:rPr>
      </w:pPr>
      <w:r w:rsidRPr="00A41263">
        <w:rPr>
          <w:rFonts w:cstheme="minorHAnsi"/>
          <w:b/>
          <w:bCs/>
          <w:sz w:val="22"/>
          <w:szCs w:val="22"/>
        </w:rPr>
        <w:t>Trustee Via</w:t>
      </w:r>
      <w:r w:rsidRPr="00A41263">
        <w:rPr>
          <w:rFonts w:cstheme="minorHAnsi"/>
          <w:sz w:val="22"/>
          <w:szCs w:val="22"/>
        </w:rPr>
        <w:t xml:space="preserve"> made a motion to add the storage lot fee to New Business.</w:t>
      </w:r>
    </w:p>
    <w:p w14:paraId="376F9F2C" w14:textId="5DF181B5" w:rsidR="005836CB" w:rsidRPr="00A41263" w:rsidRDefault="005836CB" w:rsidP="00A41263">
      <w:pPr>
        <w:pStyle w:val="ListParagraph"/>
        <w:numPr>
          <w:ilvl w:val="0"/>
          <w:numId w:val="36"/>
        </w:numPr>
        <w:tabs>
          <w:tab w:val="right" w:leader="dot" w:pos="9270"/>
        </w:tabs>
        <w:spacing w:after="0" w:line="240" w:lineRule="auto"/>
        <w:rPr>
          <w:rFonts w:cstheme="minorHAnsi"/>
          <w:sz w:val="22"/>
          <w:szCs w:val="22"/>
        </w:rPr>
      </w:pPr>
      <w:r w:rsidRPr="00A41263">
        <w:rPr>
          <w:rFonts w:cstheme="minorHAnsi"/>
          <w:b/>
          <w:bCs/>
          <w:sz w:val="22"/>
          <w:szCs w:val="22"/>
        </w:rPr>
        <w:t>Trustee D. Hunter</w:t>
      </w:r>
      <w:r w:rsidRPr="00A41263">
        <w:rPr>
          <w:rFonts w:cstheme="minorHAnsi"/>
          <w:sz w:val="22"/>
          <w:szCs w:val="22"/>
        </w:rPr>
        <w:t xml:space="preserve"> seconded the motion.</w:t>
      </w:r>
    </w:p>
    <w:p w14:paraId="35CAD345" w14:textId="7D8A8FE2" w:rsidR="005836CB" w:rsidRPr="00A41263" w:rsidRDefault="005836CB" w:rsidP="00A41263">
      <w:pPr>
        <w:pStyle w:val="ListParagraph"/>
        <w:numPr>
          <w:ilvl w:val="0"/>
          <w:numId w:val="36"/>
        </w:numPr>
        <w:tabs>
          <w:tab w:val="right" w:leader="dot" w:pos="9270"/>
        </w:tabs>
        <w:spacing w:after="0" w:line="240" w:lineRule="auto"/>
        <w:rPr>
          <w:rFonts w:cstheme="minorHAnsi"/>
          <w:sz w:val="22"/>
          <w:szCs w:val="22"/>
        </w:rPr>
      </w:pPr>
      <w:r w:rsidRPr="00A41263">
        <w:rPr>
          <w:rFonts w:cstheme="minorHAnsi"/>
          <w:sz w:val="22"/>
          <w:szCs w:val="22"/>
        </w:rPr>
        <w:t>The motion carried on a unanimous roll call vote.</w:t>
      </w:r>
    </w:p>
    <w:p w14:paraId="09DE519A" w14:textId="77777777" w:rsidR="00B83C32" w:rsidRDefault="00B83C32" w:rsidP="00EE3B98">
      <w:pPr>
        <w:tabs>
          <w:tab w:val="right" w:leader="dot" w:pos="9270"/>
        </w:tabs>
        <w:spacing w:after="0" w:line="240" w:lineRule="auto"/>
        <w:ind w:left="0"/>
        <w:contextualSpacing/>
        <w:rPr>
          <w:rFonts w:cstheme="minorHAnsi"/>
          <w:sz w:val="22"/>
          <w:szCs w:val="22"/>
        </w:rPr>
      </w:pPr>
    </w:p>
    <w:p w14:paraId="5E263218" w14:textId="180FCC60" w:rsidR="00B83C32" w:rsidRDefault="00B83C32" w:rsidP="00B83C32">
      <w:pPr>
        <w:tabs>
          <w:tab w:val="right" w:leader="dot" w:pos="9270"/>
        </w:tabs>
        <w:spacing w:after="0" w:line="240" w:lineRule="auto"/>
        <w:ind w:left="0"/>
        <w:contextualSpacing/>
        <w:rPr>
          <w:rFonts w:cstheme="minorHAnsi"/>
          <w:sz w:val="22"/>
          <w:szCs w:val="22"/>
        </w:rPr>
      </w:pPr>
      <w:r w:rsidRPr="00A41263">
        <w:rPr>
          <w:rFonts w:cstheme="minorHAnsi"/>
          <w:b/>
          <w:bCs/>
          <w:sz w:val="22"/>
          <w:szCs w:val="22"/>
        </w:rPr>
        <w:t>Chairman Wright</w:t>
      </w:r>
      <w:r>
        <w:rPr>
          <w:rFonts w:cstheme="minorHAnsi"/>
          <w:sz w:val="22"/>
          <w:szCs w:val="22"/>
        </w:rPr>
        <w:t xml:space="preserve"> asked for a motion to add </w:t>
      </w:r>
      <w:r>
        <w:rPr>
          <w:rFonts w:cstheme="minorHAnsi"/>
          <w:sz w:val="22"/>
          <w:szCs w:val="22"/>
        </w:rPr>
        <w:t>cost for shells in the parking lot</w:t>
      </w:r>
      <w:r>
        <w:rPr>
          <w:rFonts w:cstheme="minorHAnsi"/>
          <w:sz w:val="22"/>
          <w:szCs w:val="22"/>
        </w:rPr>
        <w:t xml:space="preserve"> to New Business.</w:t>
      </w:r>
    </w:p>
    <w:p w14:paraId="7A5C9942" w14:textId="77777777" w:rsidR="00B83C32" w:rsidRPr="00F84D1C" w:rsidRDefault="00B83C32" w:rsidP="00B83C32">
      <w:pPr>
        <w:tabs>
          <w:tab w:val="right" w:leader="dot" w:pos="9270"/>
        </w:tabs>
        <w:spacing w:after="0" w:line="240" w:lineRule="auto"/>
        <w:ind w:left="0"/>
        <w:contextualSpacing/>
        <w:rPr>
          <w:rFonts w:cstheme="minorHAnsi"/>
          <w:sz w:val="10"/>
          <w:szCs w:val="10"/>
        </w:rPr>
      </w:pPr>
    </w:p>
    <w:p w14:paraId="4D707150" w14:textId="04FE4170" w:rsidR="00B83C32" w:rsidRPr="00F84D1C" w:rsidRDefault="00B83C32" w:rsidP="00F84D1C">
      <w:pPr>
        <w:pStyle w:val="ListParagraph"/>
        <w:numPr>
          <w:ilvl w:val="0"/>
          <w:numId w:val="37"/>
        </w:numPr>
        <w:tabs>
          <w:tab w:val="right" w:leader="dot" w:pos="9270"/>
        </w:tabs>
        <w:spacing w:after="0" w:line="240" w:lineRule="auto"/>
        <w:rPr>
          <w:rFonts w:cstheme="minorHAnsi"/>
          <w:sz w:val="22"/>
          <w:szCs w:val="22"/>
        </w:rPr>
      </w:pPr>
      <w:r w:rsidRPr="00F84D1C">
        <w:rPr>
          <w:rFonts w:cstheme="minorHAnsi"/>
          <w:b/>
          <w:bCs/>
          <w:sz w:val="22"/>
          <w:szCs w:val="22"/>
        </w:rPr>
        <w:t xml:space="preserve">Trustee </w:t>
      </w:r>
      <w:r w:rsidRPr="00F84D1C">
        <w:rPr>
          <w:rFonts w:cstheme="minorHAnsi"/>
          <w:b/>
          <w:bCs/>
          <w:sz w:val="22"/>
          <w:szCs w:val="22"/>
        </w:rPr>
        <w:t>D. Hunter</w:t>
      </w:r>
      <w:r w:rsidRPr="00F84D1C">
        <w:rPr>
          <w:rFonts w:cstheme="minorHAnsi"/>
          <w:sz w:val="22"/>
          <w:szCs w:val="22"/>
        </w:rPr>
        <w:t xml:space="preserve"> made a motion to add </w:t>
      </w:r>
      <w:r w:rsidRPr="00F84D1C">
        <w:rPr>
          <w:rFonts w:cstheme="minorHAnsi"/>
          <w:sz w:val="22"/>
          <w:szCs w:val="22"/>
        </w:rPr>
        <w:t>cost for shells in the parking lot</w:t>
      </w:r>
      <w:r w:rsidRPr="00F84D1C">
        <w:rPr>
          <w:rFonts w:cstheme="minorHAnsi"/>
          <w:sz w:val="22"/>
          <w:szCs w:val="22"/>
        </w:rPr>
        <w:t xml:space="preserve"> to New Business.</w:t>
      </w:r>
    </w:p>
    <w:p w14:paraId="6DB7D91C" w14:textId="11D340BC" w:rsidR="00B83C32" w:rsidRPr="00F84D1C" w:rsidRDefault="00B83C32" w:rsidP="00F84D1C">
      <w:pPr>
        <w:pStyle w:val="ListParagraph"/>
        <w:numPr>
          <w:ilvl w:val="0"/>
          <w:numId w:val="37"/>
        </w:numPr>
        <w:tabs>
          <w:tab w:val="right" w:leader="dot" w:pos="9270"/>
        </w:tabs>
        <w:spacing w:after="0" w:line="240" w:lineRule="auto"/>
        <w:rPr>
          <w:rFonts w:cstheme="minorHAnsi"/>
          <w:sz w:val="22"/>
          <w:szCs w:val="22"/>
        </w:rPr>
      </w:pPr>
      <w:r w:rsidRPr="00F84D1C">
        <w:rPr>
          <w:rFonts w:cstheme="minorHAnsi"/>
          <w:b/>
          <w:bCs/>
          <w:sz w:val="22"/>
          <w:szCs w:val="22"/>
        </w:rPr>
        <w:t xml:space="preserve">Trustee </w:t>
      </w:r>
      <w:r w:rsidRPr="00F84D1C">
        <w:rPr>
          <w:rFonts w:cstheme="minorHAnsi"/>
          <w:b/>
          <w:bCs/>
          <w:sz w:val="22"/>
          <w:szCs w:val="22"/>
        </w:rPr>
        <w:t xml:space="preserve">Lafortune </w:t>
      </w:r>
      <w:r w:rsidRPr="00F84D1C">
        <w:rPr>
          <w:rFonts w:cstheme="minorHAnsi"/>
          <w:sz w:val="22"/>
          <w:szCs w:val="22"/>
        </w:rPr>
        <w:t>seconded the motion.</w:t>
      </w:r>
    </w:p>
    <w:p w14:paraId="19AA2642" w14:textId="4110F937" w:rsidR="00B83C32" w:rsidRPr="00F84D1C" w:rsidRDefault="00B83C32" w:rsidP="00F84D1C">
      <w:pPr>
        <w:pStyle w:val="ListParagraph"/>
        <w:numPr>
          <w:ilvl w:val="0"/>
          <w:numId w:val="37"/>
        </w:numPr>
        <w:tabs>
          <w:tab w:val="right" w:leader="dot" w:pos="9270"/>
        </w:tabs>
        <w:spacing w:after="0" w:line="240" w:lineRule="auto"/>
        <w:rPr>
          <w:rFonts w:cstheme="minorHAnsi"/>
          <w:sz w:val="22"/>
          <w:szCs w:val="22"/>
        </w:rPr>
      </w:pPr>
      <w:r w:rsidRPr="00F84D1C">
        <w:rPr>
          <w:rFonts w:cstheme="minorHAnsi"/>
          <w:sz w:val="22"/>
          <w:szCs w:val="22"/>
        </w:rPr>
        <w:t>The motion carried on a unanimous roll call vote.</w:t>
      </w:r>
    </w:p>
    <w:p w14:paraId="41824659" w14:textId="77777777" w:rsidR="00B83C32" w:rsidRPr="005F3E7E" w:rsidRDefault="00B83C32" w:rsidP="00B83C32">
      <w:pPr>
        <w:tabs>
          <w:tab w:val="right" w:leader="dot" w:pos="9270"/>
        </w:tabs>
        <w:spacing w:after="0" w:line="240" w:lineRule="auto"/>
        <w:ind w:left="0"/>
        <w:contextualSpacing/>
        <w:rPr>
          <w:rFonts w:cstheme="minorHAnsi"/>
          <w:sz w:val="22"/>
          <w:szCs w:val="22"/>
        </w:rPr>
      </w:pPr>
    </w:p>
    <w:p w14:paraId="0A7A06D7" w14:textId="77777777" w:rsidR="009A186C" w:rsidRPr="008B3FA8" w:rsidRDefault="009A186C" w:rsidP="004F77B0">
      <w:pPr>
        <w:spacing w:after="60" w:line="240" w:lineRule="auto"/>
        <w:ind w:left="0"/>
        <w:rPr>
          <w:rFonts w:cstheme="minorHAnsi"/>
          <w:sz w:val="16"/>
          <w:szCs w:val="16"/>
        </w:rPr>
      </w:pPr>
    </w:p>
    <w:p w14:paraId="0665250D" w14:textId="77777777" w:rsidR="009A186C" w:rsidRDefault="00EE3B98" w:rsidP="009A186C">
      <w:pPr>
        <w:ind w:left="0"/>
        <w:rPr>
          <w:rFonts w:cstheme="minorHAnsi"/>
          <w:b/>
          <w:bCs/>
          <w:sz w:val="22"/>
          <w:szCs w:val="22"/>
        </w:rPr>
      </w:pPr>
      <w:r>
        <w:rPr>
          <w:rFonts w:cstheme="minorHAnsi"/>
          <w:b/>
          <w:bCs/>
          <w:sz w:val="22"/>
          <w:szCs w:val="22"/>
        </w:rPr>
        <w:t xml:space="preserve">   </w:t>
      </w:r>
      <w:r w:rsidR="009A186C">
        <w:rPr>
          <w:rFonts w:cstheme="minorHAnsi"/>
          <w:b/>
          <w:bCs/>
          <w:sz w:val="22"/>
          <w:szCs w:val="22"/>
        </w:rPr>
        <w:t xml:space="preserve">1.    </w:t>
      </w:r>
      <w:r w:rsidR="009A186C">
        <w:rPr>
          <w:rFonts w:cstheme="minorHAnsi"/>
          <w:b/>
          <w:bCs/>
          <w:sz w:val="22"/>
          <w:szCs w:val="22"/>
          <w:u w:val="single"/>
        </w:rPr>
        <w:t>APPROVAL OF PRIOR MEETING MINUTES</w:t>
      </w:r>
    </w:p>
    <w:p w14:paraId="714B0703" w14:textId="4AF62900" w:rsidR="009A186C" w:rsidRPr="001E2E96" w:rsidRDefault="009A186C" w:rsidP="0046311F">
      <w:pPr>
        <w:pStyle w:val="ListParagraph"/>
        <w:numPr>
          <w:ilvl w:val="0"/>
          <w:numId w:val="1"/>
        </w:numPr>
        <w:spacing w:after="0" w:line="240" w:lineRule="auto"/>
        <w:rPr>
          <w:rFonts w:cstheme="minorHAnsi"/>
          <w:b/>
          <w:bCs/>
          <w:sz w:val="22"/>
          <w:szCs w:val="22"/>
          <w:u w:val="single"/>
        </w:rPr>
      </w:pPr>
      <w:r>
        <w:rPr>
          <w:rFonts w:cstheme="minorHAnsi"/>
          <w:b/>
          <w:bCs/>
          <w:sz w:val="22"/>
          <w:szCs w:val="22"/>
        </w:rPr>
        <w:t>Trustee</w:t>
      </w:r>
      <w:r w:rsidR="00862DC2">
        <w:rPr>
          <w:rFonts w:cstheme="minorHAnsi"/>
          <w:b/>
          <w:bCs/>
          <w:sz w:val="22"/>
          <w:szCs w:val="22"/>
        </w:rPr>
        <w:t xml:space="preserve"> </w:t>
      </w:r>
      <w:r w:rsidR="00B83C32">
        <w:rPr>
          <w:rFonts w:cstheme="minorHAnsi"/>
          <w:b/>
          <w:bCs/>
          <w:sz w:val="22"/>
          <w:szCs w:val="22"/>
        </w:rPr>
        <w:t>Kormann</w:t>
      </w:r>
      <w:r w:rsidR="00BC64FC">
        <w:rPr>
          <w:rFonts w:cstheme="minorHAnsi"/>
          <w:b/>
          <w:bCs/>
          <w:sz w:val="22"/>
          <w:szCs w:val="22"/>
        </w:rPr>
        <w:t xml:space="preserve"> </w:t>
      </w:r>
      <w:r>
        <w:rPr>
          <w:rFonts w:cstheme="minorHAnsi"/>
          <w:b/>
          <w:bCs/>
          <w:sz w:val="22"/>
          <w:szCs w:val="22"/>
        </w:rPr>
        <w:t xml:space="preserve">made a </w:t>
      </w:r>
      <w:r w:rsidR="00862DC2">
        <w:rPr>
          <w:rFonts w:cstheme="minorHAnsi"/>
          <w:b/>
          <w:bCs/>
          <w:sz w:val="22"/>
          <w:szCs w:val="22"/>
        </w:rPr>
        <w:t>M</w:t>
      </w:r>
      <w:r>
        <w:rPr>
          <w:rFonts w:cstheme="minorHAnsi"/>
          <w:b/>
          <w:bCs/>
          <w:sz w:val="22"/>
          <w:szCs w:val="22"/>
        </w:rPr>
        <w:t xml:space="preserve">otion to </w:t>
      </w:r>
      <w:r w:rsidR="00862DC2">
        <w:rPr>
          <w:rFonts w:cstheme="minorHAnsi"/>
          <w:b/>
          <w:bCs/>
          <w:sz w:val="22"/>
          <w:szCs w:val="22"/>
        </w:rPr>
        <w:t>A</w:t>
      </w:r>
      <w:r>
        <w:rPr>
          <w:rFonts w:cstheme="minorHAnsi"/>
          <w:b/>
          <w:bCs/>
          <w:sz w:val="22"/>
          <w:szCs w:val="22"/>
        </w:rPr>
        <w:t>pprove the Minutes of the Board Workshop</w:t>
      </w:r>
      <w:r w:rsidR="003B0DBF">
        <w:rPr>
          <w:rFonts w:cstheme="minorHAnsi"/>
          <w:b/>
          <w:bCs/>
          <w:sz w:val="22"/>
          <w:szCs w:val="22"/>
        </w:rPr>
        <w:t xml:space="preserve"> </w:t>
      </w:r>
      <w:r>
        <w:rPr>
          <w:rFonts w:cstheme="minorHAnsi"/>
          <w:b/>
          <w:bCs/>
          <w:sz w:val="22"/>
          <w:szCs w:val="22"/>
        </w:rPr>
        <w:t xml:space="preserve">and Board Meeting held on </w:t>
      </w:r>
      <w:r w:rsidR="00B83C32">
        <w:rPr>
          <w:rFonts w:cstheme="minorHAnsi"/>
          <w:b/>
          <w:bCs/>
          <w:sz w:val="22"/>
          <w:szCs w:val="22"/>
        </w:rPr>
        <w:t>August 19</w:t>
      </w:r>
      <w:r w:rsidR="007D6951">
        <w:rPr>
          <w:rFonts w:cstheme="minorHAnsi"/>
          <w:b/>
          <w:bCs/>
          <w:sz w:val="22"/>
          <w:szCs w:val="22"/>
        </w:rPr>
        <w:t>, 2025</w:t>
      </w:r>
      <w:r w:rsidR="005F3E7E">
        <w:rPr>
          <w:rFonts w:cstheme="minorHAnsi"/>
          <w:b/>
          <w:bCs/>
          <w:sz w:val="22"/>
          <w:szCs w:val="22"/>
        </w:rPr>
        <w:t xml:space="preserve">, and the </w:t>
      </w:r>
      <w:r w:rsidR="00B83C32">
        <w:rPr>
          <w:rFonts w:cstheme="minorHAnsi"/>
          <w:b/>
          <w:bCs/>
          <w:sz w:val="22"/>
          <w:szCs w:val="22"/>
        </w:rPr>
        <w:t>Special</w:t>
      </w:r>
      <w:r w:rsidR="00D45CF0">
        <w:rPr>
          <w:rFonts w:cstheme="minorHAnsi"/>
          <w:b/>
          <w:bCs/>
          <w:sz w:val="22"/>
          <w:szCs w:val="22"/>
        </w:rPr>
        <w:t xml:space="preserve"> Meeting</w:t>
      </w:r>
      <w:r w:rsidR="005F3E7E">
        <w:rPr>
          <w:rFonts w:cstheme="minorHAnsi"/>
          <w:b/>
          <w:bCs/>
          <w:sz w:val="22"/>
          <w:szCs w:val="22"/>
        </w:rPr>
        <w:t xml:space="preserve"> held on </w:t>
      </w:r>
      <w:r w:rsidR="00B83C32">
        <w:rPr>
          <w:rFonts w:cstheme="minorHAnsi"/>
          <w:b/>
          <w:bCs/>
          <w:sz w:val="22"/>
          <w:szCs w:val="22"/>
        </w:rPr>
        <w:t>September 10</w:t>
      </w:r>
      <w:r w:rsidR="005F3E7E">
        <w:rPr>
          <w:rFonts w:cstheme="minorHAnsi"/>
          <w:b/>
          <w:bCs/>
          <w:sz w:val="22"/>
          <w:szCs w:val="22"/>
        </w:rPr>
        <w:t>, 2025.</w:t>
      </w:r>
      <w:r w:rsidR="007D6951">
        <w:rPr>
          <w:rFonts w:cstheme="minorHAnsi"/>
          <w:b/>
          <w:bCs/>
          <w:sz w:val="22"/>
          <w:szCs w:val="22"/>
        </w:rPr>
        <w:t xml:space="preserve"> </w:t>
      </w:r>
    </w:p>
    <w:p w14:paraId="6658ED22" w14:textId="573F9860" w:rsidR="009A186C" w:rsidRDefault="009A186C" w:rsidP="0046311F">
      <w:pPr>
        <w:pStyle w:val="ListParagraph"/>
        <w:numPr>
          <w:ilvl w:val="0"/>
          <w:numId w:val="1"/>
        </w:numPr>
        <w:spacing w:after="0" w:line="240" w:lineRule="auto"/>
        <w:rPr>
          <w:rFonts w:cstheme="minorHAnsi"/>
          <w:b/>
          <w:bCs/>
          <w:sz w:val="22"/>
          <w:szCs w:val="22"/>
          <w:u w:val="single"/>
        </w:rPr>
      </w:pPr>
      <w:r>
        <w:rPr>
          <w:rFonts w:cstheme="minorHAnsi"/>
          <w:b/>
          <w:bCs/>
          <w:sz w:val="22"/>
          <w:szCs w:val="22"/>
        </w:rPr>
        <w:t xml:space="preserve">Trustee </w:t>
      </w:r>
      <w:r w:rsidR="00B83C32">
        <w:rPr>
          <w:rFonts w:cstheme="minorHAnsi"/>
          <w:b/>
          <w:bCs/>
          <w:sz w:val="22"/>
          <w:szCs w:val="22"/>
        </w:rPr>
        <w:t>D. Hunter</w:t>
      </w:r>
      <w:r w:rsidR="00E50BC2">
        <w:rPr>
          <w:rFonts w:cstheme="minorHAnsi"/>
          <w:b/>
          <w:bCs/>
          <w:sz w:val="22"/>
          <w:szCs w:val="22"/>
        </w:rPr>
        <w:t xml:space="preserve"> </w:t>
      </w:r>
      <w:r>
        <w:rPr>
          <w:rFonts w:cstheme="minorHAnsi"/>
          <w:b/>
          <w:bCs/>
          <w:sz w:val="22"/>
          <w:szCs w:val="22"/>
        </w:rPr>
        <w:t>seconded the motion.</w:t>
      </w:r>
    </w:p>
    <w:p w14:paraId="7C8E12AE" w14:textId="77777777" w:rsidR="009A186C" w:rsidRPr="009F7747" w:rsidRDefault="009A186C" w:rsidP="0046311F">
      <w:pPr>
        <w:pStyle w:val="ListParagraph"/>
        <w:numPr>
          <w:ilvl w:val="0"/>
          <w:numId w:val="1"/>
        </w:numPr>
        <w:spacing w:after="0" w:line="240" w:lineRule="auto"/>
        <w:rPr>
          <w:rFonts w:cstheme="minorHAnsi"/>
          <w:sz w:val="22"/>
          <w:szCs w:val="22"/>
          <w:u w:val="single"/>
        </w:rPr>
      </w:pPr>
      <w:r>
        <w:rPr>
          <w:rFonts w:cstheme="minorHAnsi"/>
          <w:sz w:val="22"/>
          <w:szCs w:val="22"/>
        </w:rPr>
        <w:t>The motion carried on a unanimous roll call vote.</w:t>
      </w:r>
    </w:p>
    <w:p w14:paraId="3CE135C1" w14:textId="77777777" w:rsidR="009F7747" w:rsidRDefault="009F7747" w:rsidP="009F7747">
      <w:pPr>
        <w:spacing w:after="0" w:line="240" w:lineRule="auto"/>
        <w:rPr>
          <w:rFonts w:cstheme="minorHAnsi"/>
          <w:sz w:val="22"/>
          <w:szCs w:val="22"/>
          <w:u w:val="single"/>
        </w:rPr>
      </w:pPr>
    </w:p>
    <w:p w14:paraId="61AEE090" w14:textId="4940E5F6" w:rsidR="009A186C" w:rsidRDefault="005F3E7E" w:rsidP="009A186C">
      <w:pPr>
        <w:ind w:left="0"/>
        <w:rPr>
          <w:rFonts w:cstheme="minorHAnsi"/>
          <w:b/>
          <w:bCs/>
          <w:sz w:val="22"/>
          <w:szCs w:val="22"/>
          <w:u w:val="single"/>
        </w:rPr>
      </w:pPr>
      <w:r>
        <w:rPr>
          <w:rFonts w:cstheme="minorHAnsi"/>
          <w:b/>
          <w:bCs/>
          <w:sz w:val="22"/>
          <w:szCs w:val="22"/>
        </w:rPr>
        <w:t xml:space="preserve">  </w:t>
      </w:r>
      <w:r w:rsidR="009A186C">
        <w:rPr>
          <w:rFonts w:cstheme="minorHAnsi"/>
          <w:b/>
          <w:bCs/>
          <w:sz w:val="22"/>
          <w:szCs w:val="22"/>
        </w:rPr>
        <w:t xml:space="preserve">2.   </w:t>
      </w:r>
      <w:r w:rsidR="009A186C">
        <w:rPr>
          <w:rFonts w:cstheme="minorHAnsi"/>
          <w:b/>
          <w:bCs/>
          <w:sz w:val="22"/>
          <w:szCs w:val="22"/>
          <w:u w:val="single"/>
        </w:rPr>
        <w:t>FINANCIAL APPROVALS</w:t>
      </w:r>
    </w:p>
    <w:p w14:paraId="6A60235C" w14:textId="087CD2FD" w:rsidR="003372B5" w:rsidRDefault="00D6298C" w:rsidP="003372B5">
      <w:pPr>
        <w:pStyle w:val="ListParagraph"/>
        <w:numPr>
          <w:ilvl w:val="0"/>
          <w:numId w:val="2"/>
        </w:numPr>
        <w:spacing w:after="0" w:line="240" w:lineRule="auto"/>
        <w:rPr>
          <w:rFonts w:cstheme="minorHAnsi"/>
          <w:b/>
          <w:bCs/>
          <w:sz w:val="22"/>
          <w:szCs w:val="22"/>
        </w:rPr>
      </w:pPr>
      <w:bookmarkStart w:id="0" w:name="_Hlk72391693"/>
      <w:r>
        <w:rPr>
          <w:rFonts w:cstheme="minorHAnsi"/>
          <w:b/>
          <w:bCs/>
          <w:sz w:val="22"/>
          <w:szCs w:val="22"/>
        </w:rPr>
        <w:t>Trustee Regula</w:t>
      </w:r>
      <w:r w:rsidR="009A186C">
        <w:rPr>
          <w:rFonts w:cstheme="minorHAnsi"/>
          <w:b/>
          <w:bCs/>
          <w:sz w:val="22"/>
          <w:szCs w:val="22"/>
        </w:rPr>
        <w:t xml:space="preserve"> </w:t>
      </w:r>
      <w:r w:rsidR="001F2CDD">
        <w:rPr>
          <w:rFonts w:cstheme="minorHAnsi"/>
          <w:b/>
          <w:bCs/>
          <w:sz w:val="22"/>
          <w:szCs w:val="22"/>
        </w:rPr>
        <w:t>presented</w:t>
      </w:r>
      <w:r w:rsidR="009A186C" w:rsidRPr="00065C2F">
        <w:rPr>
          <w:rFonts w:cstheme="minorHAnsi"/>
          <w:b/>
          <w:bCs/>
          <w:sz w:val="22"/>
          <w:szCs w:val="22"/>
        </w:rPr>
        <w:t xml:space="preserve"> the Financial </w:t>
      </w:r>
      <w:r w:rsidR="00B83C32">
        <w:rPr>
          <w:rFonts w:cstheme="minorHAnsi"/>
          <w:b/>
          <w:bCs/>
          <w:sz w:val="22"/>
          <w:szCs w:val="22"/>
        </w:rPr>
        <w:t>R</w:t>
      </w:r>
      <w:r w:rsidR="009A186C" w:rsidRPr="00065C2F">
        <w:rPr>
          <w:rFonts w:cstheme="minorHAnsi"/>
          <w:b/>
          <w:bCs/>
          <w:sz w:val="22"/>
          <w:szCs w:val="22"/>
        </w:rPr>
        <w:t xml:space="preserve">eport for </w:t>
      </w:r>
      <w:r w:rsidR="00B83C32">
        <w:rPr>
          <w:rFonts w:cstheme="minorHAnsi"/>
          <w:b/>
          <w:bCs/>
          <w:sz w:val="22"/>
          <w:szCs w:val="22"/>
        </w:rPr>
        <w:t>August</w:t>
      </w:r>
      <w:r w:rsidR="00854755">
        <w:rPr>
          <w:rFonts w:cstheme="minorHAnsi"/>
          <w:b/>
          <w:bCs/>
          <w:sz w:val="22"/>
          <w:szCs w:val="22"/>
        </w:rPr>
        <w:t xml:space="preserve"> 2025</w:t>
      </w:r>
      <w:r w:rsidR="009A186C" w:rsidRPr="00065C2F">
        <w:rPr>
          <w:rFonts w:cstheme="minorHAnsi"/>
          <w:b/>
          <w:bCs/>
          <w:sz w:val="22"/>
          <w:szCs w:val="22"/>
        </w:rPr>
        <w:t>.</w:t>
      </w:r>
    </w:p>
    <w:p w14:paraId="00CFFD42" w14:textId="1A627110" w:rsidR="009A186C" w:rsidRPr="003372B5" w:rsidRDefault="009A186C" w:rsidP="003372B5">
      <w:pPr>
        <w:pStyle w:val="ListParagraph"/>
        <w:numPr>
          <w:ilvl w:val="0"/>
          <w:numId w:val="2"/>
        </w:numPr>
        <w:spacing w:after="0" w:line="240" w:lineRule="auto"/>
        <w:rPr>
          <w:rFonts w:cstheme="minorHAnsi"/>
          <w:b/>
          <w:bCs/>
          <w:sz w:val="22"/>
          <w:szCs w:val="22"/>
        </w:rPr>
      </w:pPr>
      <w:r w:rsidRPr="003372B5">
        <w:rPr>
          <w:rFonts w:cstheme="minorHAnsi"/>
          <w:b/>
          <w:bCs/>
          <w:sz w:val="22"/>
          <w:szCs w:val="22"/>
        </w:rPr>
        <w:t>Trustee</w:t>
      </w:r>
      <w:r w:rsidR="00E50BC2" w:rsidRPr="003372B5">
        <w:rPr>
          <w:rFonts w:cstheme="minorHAnsi"/>
          <w:b/>
          <w:bCs/>
          <w:sz w:val="22"/>
          <w:szCs w:val="22"/>
        </w:rPr>
        <w:t xml:space="preserve"> </w:t>
      </w:r>
      <w:r w:rsidR="00B83C32">
        <w:rPr>
          <w:rFonts w:cstheme="minorHAnsi"/>
          <w:b/>
          <w:bCs/>
          <w:sz w:val="22"/>
          <w:szCs w:val="22"/>
        </w:rPr>
        <w:t>Ward</w:t>
      </w:r>
      <w:r w:rsidR="00D6298C">
        <w:rPr>
          <w:rFonts w:cstheme="minorHAnsi"/>
          <w:b/>
          <w:bCs/>
          <w:sz w:val="22"/>
          <w:szCs w:val="22"/>
        </w:rPr>
        <w:t xml:space="preserve"> </w:t>
      </w:r>
      <w:r w:rsidRPr="003372B5">
        <w:rPr>
          <w:rFonts w:cstheme="minorHAnsi"/>
          <w:b/>
          <w:bCs/>
          <w:sz w:val="22"/>
          <w:szCs w:val="22"/>
        </w:rPr>
        <w:t xml:space="preserve">made a motion to approve the Financial Report for </w:t>
      </w:r>
      <w:r w:rsidR="00B83C32">
        <w:rPr>
          <w:rFonts w:cstheme="minorHAnsi"/>
          <w:b/>
          <w:bCs/>
          <w:sz w:val="22"/>
          <w:szCs w:val="22"/>
        </w:rPr>
        <w:t>August</w:t>
      </w:r>
      <w:r w:rsidR="00854755">
        <w:rPr>
          <w:rFonts w:cstheme="minorHAnsi"/>
          <w:b/>
          <w:bCs/>
          <w:sz w:val="22"/>
          <w:szCs w:val="22"/>
        </w:rPr>
        <w:t xml:space="preserve"> 2025</w:t>
      </w:r>
      <w:r w:rsidR="00862DC2" w:rsidRPr="003372B5">
        <w:rPr>
          <w:rFonts w:cstheme="minorHAnsi"/>
          <w:b/>
          <w:bCs/>
          <w:sz w:val="22"/>
          <w:szCs w:val="22"/>
        </w:rPr>
        <w:t xml:space="preserve"> as presented.</w:t>
      </w:r>
    </w:p>
    <w:p w14:paraId="46337A4F" w14:textId="5322C8B7" w:rsidR="009A186C" w:rsidRPr="004A2575" w:rsidRDefault="009A186C" w:rsidP="0046311F">
      <w:pPr>
        <w:pStyle w:val="ListParagraph"/>
        <w:numPr>
          <w:ilvl w:val="0"/>
          <w:numId w:val="2"/>
        </w:numPr>
        <w:spacing w:after="0" w:line="240" w:lineRule="auto"/>
        <w:rPr>
          <w:rFonts w:cstheme="minorHAnsi"/>
          <w:b/>
          <w:bCs/>
          <w:sz w:val="22"/>
          <w:szCs w:val="22"/>
        </w:rPr>
      </w:pPr>
      <w:r w:rsidRPr="004A2575">
        <w:rPr>
          <w:rFonts w:cstheme="minorHAnsi"/>
          <w:b/>
          <w:bCs/>
          <w:sz w:val="22"/>
          <w:szCs w:val="22"/>
        </w:rPr>
        <w:t>Trustee</w:t>
      </w:r>
      <w:r>
        <w:rPr>
          <w:rFonts w:cstheme="minorHAnsi"/>
          <w:b/>
          <w:bCs/>
          <w:sz w:val="22"/>
          <w:szCs w:val="22"/>
        </w:rPr>
        <w:t xml:space="preserve"> </w:t>
      </w:r>
      <w:r w:rsidR="00B83C32">
        <w:rPr>
          <w:rFonts w:cstheme="minorHAnsi"/>
          <w:b/>
          <w:bCs/>
          <w:sz w:val="22"/>
          <w:szCs w:val="22"/>
        </w:rPr>
        <w:t>Kormann</w:t>
      </w:r>
      <w:r w:rsidR="00026F7D">
        <w:rPr>
          <w:rFonts w:cstheme="minorHAnsi"/>
          <w:b/>
          <w:bCs/>
          <w:sz w:val="22"/>
          <w:szCs w:val="22"/>
        </w:rPr>
        <w:t xml:space="preserve"> </w:t>
      </w:r>
      <w:r w:rsidRPr="004A2575">
        <w:rPr>
          <w:rFonts w:cstheme="minorHAnsi"/>
          <w:b/>
          <w:bCs/>
          <w:sz w:val="22"/>
          <w:szCs w:val="22"/>
        </w:rPr>
        <w:t>seconded the motion.</w:t>
      </w:r>
    </w:p>
    <w:p w14:paraId="3FE7FE6B" w14:textId="77777777" w:rsidR="009A186C" w:rsidRPr="008F7BEF" w:rsidRDefault="009A186C" w:rsidP="0046311F">
      <w:pPr>
        <w:pStyle w:val="ListParagraph"/>
        <w:numPr>
          <w:ilvl w:val="0"/>
          <w:numId w:val="2"/>
        </w:numPr>
        <w:spacing w:after="0" w:line="240" w:lineRule="auto"/>
        <w:rPr>
          <w:rFonts w:cstheme="minorHAnsi"/>
          <w:b/>
          <w:bCs/>
          <w:sz w:val="22"/>
          <w:szCs w:val="22"/>
        </w:rPr>
      </w:pPr>
      <w:bookmarkStart w:id="1" w:name="_Hlk93577025"/>
      <w:r>
        <w:rPr>
          <w:rFonts w:cstheme="minorHAnsi"/>
          <w:sz w:val="22"/>
          <w:szCs w:val="22"/>
        </w:rPr>
        <w:t>The motion carried on a unanimous roll call vote.</w:t>
      </w:r>
    </w:p>
    <w:p w14:paraId="42182C62" w14:textId="77777777" w:rsidR="009A186C" w:rsidRPr="003C74C5" w:rsidRDefault="009A186C" w:rsidP="004F77B0">
      <w:pPr>
        <w:pStyle w:val="ListParagraph"/>
        <w:spacing w:after="60" w:line="240" w:lineRule="auto"/>
        <w:rPr>
          <w:rFonts w:cstheme="minorHAnsi"/>
          <w:b/>
          <w:bCs/>
          <w:sz w:val="22"/>
          <w:szCs w:val="22"/>
        </w:rPr>
      </w:pPr>
    </w:p>
    <w:bookmarkEnd w:id="0"/>
    <w:bookmarkEnd w:id="1"/>
    <w:p w14:paraId="346B7974" w14:textId="0C31BB29" w:rsidR="009A186C" w:rsidRDefault="00D45CF0" w:rsidP="009A186C">
      <w:pPr>
        <w:ind w:left="0"/>
        <w:rPr>
          <w:rFonts w:cstheme="minorHAnsi"/>
          <w:b/>
          <w:bCs/>
          <w:sz w:val="22"/>
          <w:szCs w:val="22"/>
        </w:rPr>
      </w:pPr>
      <w:r>
        <w:rPr>
          <w:rFonts w:cstheme="minorHAnsi"/>
          <w:b/>
          <w:bCs/>
          <w:sz w:val="22"/>
          <w:szCs w:val="22"/>
        </w:rPr>
        <w:t xml:space="preserve"> </w:t>
      </w:r>
      <w:r w:rsidR="009A186C">
        <w:rPr>
          <w:rFonts w:cstheme="minorHAnsi"/>
          <w:b/>
          <w:bCs/>
          <w:sz w:val="22"/>
          <w:szCs w:val="22"/>
        </w:rPr>
        <w:t xml:space="preserve">3. </w:t>
      </w:r>
      <w:r w:rsidR="009A186C">
        <w:rPr>
          <w:rFonts w:cstheme="minorHAnsi"/>
          <w:b/>
          <w:bCs/>
          <w:sz w:val="22"/>
          <w:szCs w:val="22"/>
          <w:u w:val="single"/>
        </w:rPr>
        <w:t>INVOICE APPROVAL</w:t>
      </w:r>
      <w:r w:rsidR="009A186C">
        <w:rPr>
          <w:rFonts w:cstheme="minorHAnsi"/>
          <w:b/>
          <w:bCs/>
          <w:sz w:val="22"/>
          <w:szCs w:val="22"/>
        </w:rPr>
        <w:t xml:space="preserve"> </w:t>
      </w:r>
    </w:p>
    <w:p w14:paraId="68CEC2C7" w14:textId="7EB4FDA2" w:rsidR="00950B8F" w:rsidRPr="003372B5" w:rsidRDefault="00950B8F" w:rsidP="00950B8F">
      <w:pPr>
        <w:pStyle w:val="ListParagraph"/>
        <w:numPr>
          <w:ilvl w:val="0"/>
          <w:numId w:val="2"/>
        </w:numPr>
        <w:spacing w:after="0" w:line="240" w:lineRule="auto"/>
        <w:rPr>
          <w:rFonts w:cstheme="minorHAnsi"/>
          <w:b/>
          <w:bCs/>
          <w:sz w:val="22"/>
          <w:szCs w:val="22"/>
        </w:rPr>
      </w:pPr>
      <w:r w:rsidRPr="003372B5">
        <w:rPr>
          <w:rFonts w:cstheme="minorHAnsi"/>
          <w:b/>
          <w:bCs/>
          <w:sz w:val="22"/>
          <w:szCs w:val="22"/>
        </w:rPr>
        <w:t xml:space="preserve">Trustee </w:t>
      </w:r>
      <w:r>
        <w:rPr>
          <w:rFonts w:cstheme="minorHAnsi"/>
          <w:b/>
          <w:bCs/>
          <w:sz w:val="22"/>
          <w:szCs w:val="22"/>
        </w:rPr>
        <w:t>D. Hunter</w:t>
      </w:r>
      <w:r>
        <w:rPr>
          <w:rFonts w:cstheme="minorHAnsi"/>
          <w:b/>
          <w:bCs/>
          <w:sz w:val="22"/>
          <w:szCs w:val="22"/>
        </w:rPr>
        <w:t xml:space="preserve"> </w:t>
      </w:r>
      <w:r w:rsidRPr="003372B5">
        <w:rPr>
          <w:rFonts w:cstheme="minorHAnsi"/>
          <w:b/>
          <w:bCs/>
          <w:sz w:val="22"/>
          <w:szCs w:val="22"/>
        </w:rPr>
        <w:t xml:space="preserve">made a motion to approve </w:t>
      </w:r>
      <w:r>
        <w:rPr>
          <w:rFonts w:cstheme="minorHAnsi"/>
          <w:b/>
          <w:bCs/>
          <w:sz w:val="22"/>
          <w:szCs w:val="22"/>
        </w:rPr>
        <w:t>payment of Invoice #6306 for $1,666.50</w:t>
      </w:r>
      <w:r w:rsidRPr="003372B5">
        <w:rPr>
          <w:rFonts w:cstheme="minorHAnsi"/>
          <w:b/>
          <w:bCs/>
          <w:sz w:val="22"/>
          <w:szCs w:val="22"/>
        </w:rPr>
        <w:t>.</w:t>
      </w:r>
    </w:p>
    <w:p w14:paraId="5F132D66" w14:textId="5E77A15E" w:rsidR="00950B8F" w:rsidRPr="004A2575" w:rsidRDefault="00950B8F" w:rsidP="00950B8F">
      <w:pPr>
        <w:pStyle w:val="ListParagraph"/>
        <w:numPr>
          <w:ilvl w:val="0"/>
          <w:numId w:val="2"/>
        </w:numPr>
        <w:spacing w:after="0" w:line="240" w:lineRule="auto"/>
        <w:rPr>
          <w:rFonts w:cstheme="minorHAnsi"/>
          <w:b/>
          <w:bCs/>
          <w:sz w:val="22"/>
          <w:szCs w:val="22"/>
        </w:rPr>
      </w:pPr>
      <w:r w:rsidRPr="004A2575">
        <w:rPr>
          <w:rFonts w:cstheme="minorHAnsi"/>
          <w:b/>
          <w:bCs/>
          <w:sz w:val="22"/>
          <w:szCs w:val="22"/>
        </w:rPr>
        <w:t>Trustee</w:t>
      </w:r>
      <w:r>
        <w:rPr>
          <w:rFonts w:cstheme="minorHAnsi"/>
          <w:b/>
          <w:bCs/>
          <w:sz w:val="22"/>
          <w:szCs w:val="22"/>
        </w:rPr>
        <w:t xml:space="preserve"> </w:t>
      </w:r>
      <w:r>
        <w:rPr>
          <w:rFonts w:cstheme="minorHAnsi"/>
          <w:b/>
          <w:bCs/>
          <w:sz w:val="22"/>
          <w:szCs w:val="22"/>
        </w:rPr>
        <w:t>Lafortune</w:t>
      </w:r>
      <w:r>
        <w:rPr>
          <w:rFonts w:cstheme="minorHAnsi"/>
          <w:b/>
          <w:bCs/>
          <w:sz w:val="22"/>
          <w:szCs w:val="22"/>
        </w:rPr>
        <w:t xml:space="preserve"> </w:t>
      </w:r>
      <w:r w:rsidRPr="004A2575">
        <w:rPr>
          <w:rFonts w:cstheme="minorHAnsi"/>
          <w:b/>
          <w:bCs/>
          <w:sz w:val="22"/>
          <w:szCs w:val="22"/>
        </w:rPr>
        <w:t>seconded the motion.</w:t>
      </w:r>
    </w:p>
    <w:p w14:paraId="7DC18B7A" w14:textId="77777777" w:rsidR="00950B8F" w:rsidRPr="008F7BEF" w:rsidRDefault="00950B8F" w:rsidP="00950B8F">
      <w:pPr>
        <w:pStyle w:val="ListParagraph"/>
        <w:numPr>
          <w:ilvl w:val="0"/>
          <w:numId w:val="2"/>
        </w:numPr>
        <w:spacing w:after="0" w:line="240" w:lineRule="auto"/>
        <w:rPr>
          <w:rFonts w:cstheme="minorHAnsi"/>
          <w:b/>
          <w:bCs/>
          <w:sz w:val="22"/>
          <w:szCs w:val="22"/>
        </w:rPr>
      </w:pPr>
      <w:r>
        <w:rPr>
          <w:rFonts w:cstheme="minorHAnsi"/>
          <w:sz w:val="22"/>
          <w:szCs w:val="22"/>
        </w:rPr>
        <w:t>The motion carried on a unanimous roll call vote.</w:t>
      </w:r>
    </w:p>
    <w:p w14:paraId="5DD4000F" w14:textId="77777777" w:rsidR="002D053D" w:rsidRDefault="002D053D" w:rsidP="001F0DB5">
      <w:pPr>
        <w:spacing w:after="0" w:line="240" w:lineRule="auto"/>
        <w:ind w:left="720"/>
        <w:contextualSpacing/>
        <w:rPr>
          <w:rFonts w:cstheme="minorHAnsi"/>
          <w:sz w:val="12"/>
          <w:szCs w:val="12"/>
        </w:rPr>
      </w:pPr>
    </w:p>
    <w:p w14:paraId="10C431A3" w14:textId="77777777" w:rsidR="00950B8F" w:rsidRPr="00112B79" w:rsidRDefault="00950B8F" w:rsidP="001F0DB5">
      <w:pPr>
        <w:spacing w:after="0" w:line="240" w:lineRule="auto"/>
        <w:ind w:left="720"/>
        <w:contextualSpacing/>
        <w:rPr>
          <w:rFonts w:cstheme="minorHAnsi"/>
          <w:sz w:val="12"/>
          <w:szCs w:val="12"/>
        </w:rPr>
      </w:pPr>
    </w:p>
    <w:p w14:paraId="23A317CE" w14:textId="6AE5B89B" w:rsidR="0010201B" w:rsidRDefault="00D45CF0" w:rsidP="00034C42">
      <w:pPr>
        <w:ind w:left="0"/>
        <w:rPr>
          <w:rFonts w:cstheme="minorHAnsi"/>
          <w:b/>
          <w:bCs/>
          <w:sz w:val="22"/>
          <w:szCs w:val="22"/>
        </w:rPr>
      </w:pPr>
      <w:r>
        <w:rPr>
          <w:rFonts w:cstheme="minorHAnsi"/>
          <w:b/>
          <w:bCs/>
          <w:sz w:val="22"/>
          <w:szCs w:val="22"/>
        </w:rPr>
        <w:t xml:space="preserve"> </w:t>
      </w:r>
      <w:r w:rsidR="009A186C" w:rsidRPr="006648A7">
        <w:rPr>
          <w:rFonts w:cstheme="minorHAnsi"/>
          <w:b/>
          <w:bCs/>
          <w:sz w:val="22"/>
          <w:szCs w:val="22"/>
        </w:rPr>
        <w:t xml:space="preserve">4. </w:t>
      </w:r>
      <w:r w:rsidR="00034C42">
        <w:rPr>
          <w:rFonts w:cstheme="minorHAnsi"/>
          <w:b/>
          <w:bCs/>
          <w:sz w:val="22"/>
          <w:szCs w:val="22"/>
          <w:u w:val="single"/>
        </w:rPr>
        <w:t>PUBLIC INPUT</w:t>
      </w:r>
      <w:r w:rsidR="009A186C" w:rsidRPr="006648A7">
        <w:rPr>
          <w:rFonts w:cstheme="minorHAnsi"/>
          <w:b/>
          <w:bCs/>
          <w:sz w:val="22"/>
          <w:szCs w:val="22"/>
        </w:rPr>
        <w:t xml:space="preserve">  </w:t>
      </w:r>
    </w:p>
    <w:p w14:paraId="297C6A31" w14:textId="1F1DA137" w:rsidR="005F3E7E" w:rsidRDefault="00D45CF0" w:rsidP="00D45CF0">
      <w:pPr>
        <w:ind w:left="0"/>
        <w:rPr>
          <w:rFonts w:cstheme="minorHAnsi"/>
          <w:sz w:val="22"/>
          <w:szCs w:val="22"/>
        </w:rPr>
      </w:pPr>
      <w:r>
        <w:rPr>
          <w:rFonts w:cstheme="minorHAnsi"/>
          <w:sz w:val="22"/>
          <w:szCs w:val="22"/>
        </w:rPr>
        <w:t xml:space="preserve">      </w:t>
      </w:r>
      <w:proofErr w:type="gramStart"/>
      <w:r w:rsidR="009F7747" w:rsidRPr="00950B8F">
        <w:rPr>
          <w:rFonts w:cstheme="minorHAnsi"/>
          <w:b/>
          <w:bCs/>
          <w:sz w:val="22"/>
          <w:szCs w:val="22"/>
        </w:rPr>
        <w:t>Resident</w:t>
      </w:r>
      <w:proofErr w:type="gramEnd"/>
      <w:r w:rsidR="009F7747" w:rsidRPr="00950B8F">
        <w:rPr>
          <w:rFonts w:cstheme="minorHAnsi"/>
          <w:b/>
          <w:bCs/>
          <w:sz w:val="22"/>
          <w:szCs w:val="22"/>
        </w:rPr>
        <w:t xml:space="preserve"> on </w:t>
      </w:r>
      <w:proofErr w:type="gramStart"/>
      <w:r w:rsidRPr="00950B8F">
        <w:rPr>
          <w:rFonts w:cstheme="minorHAnsi"/>
          <w:b/>
          <w:bCs/>
          <w:sz w:val="22"/>
          <w:szCs w:val="22"/>
        </w:rPr>
        <w:t>Tri Par</w:t>
      </w:r>
      <w:proofErr w:type="gramEnd"/>
      <w:r w:rsidR="005F3E7E">
        <w:rPr>
          <w:rFonts w:cstheme="minorHAnsi"/>
          <w:sz w:val="22"/>
          <w:szCs w:val="22"/>
        </w:rPr>
        <w:t xml:space="preserve"> </w:t>
      </w:r>
      <w:r w:rsidR="00950B8F">
        <w:rPr>
          <w:rFonts w:cstheme="minorHAnsi"/>
          <w:sz w:val="22"/>
          <w:szCs w:val="22"/>
        </w:rPr>
        <w:t>read from the Deed Restrictions that Tri-Par can build carports on the properties of those not complying with the rules</w:t>
      </w:r>
      <w:r>
        <w:rPr>
          <w:rFonts w:cstheme="minorHAnsi"/>
          <w:sz w:val="22"/>
          <w:szCs w:val="22"/>
        </w:rPr>
        <w:t>.</w:t>
      </w:r>
      <w:r w:rsidR="00950B8F">
        <w:rPr>
          <w:rFonts w:cstheme="minorHAnsi"/>
          <w:sz w:val="22"/>
          <w:szCs w:val="22"/>
        </w:rPr>
        <w:t xml:space="preserve"> Chairman responded that it would cost a minimum of $200K, and we might not see that money for a long time.</w:t>
      </w:r>
    </w:p>
    <w:p w14:paraId="7AA0502C" w14:textId="77777777" w:rsidR="00950B8F" w:rsidRDefault="00950B8F" w:rsidP="00D45CF0">
      <w:pPr>
        <w:ind w:left="0"/>
        <w:rPr>
          <w:rFonts w:cstheme="minorHAnsi"/>
          <w:sz w:val="22"/>
          <w:szCs w:val="22"/>
        </w:rPr>
      </w:pPr>
    </w:p>
    <w:p w14:paraId="714BCBB4" w14:textId="77777777" w:rsidR="00516529" w:rsidRDefault="00516529" w:rsidP="00D45CF0">
      <w:pPr>
        <w:ind w:left="0"/>
        <w:rPr>
          <w:rFonts w:cstheme="minorHAnsi"/>
          <w:b/>
          <w:bCs/>
          <w:sz w:val="22"/>
          <w:szCs w:val="22"/>
        </w:rPr>
      </w:pPr>
    </w:p>
    <w:p w14:paraId="2C9FCBF6" w14:textId="63F2B662" w:rsidR="00950B8F" w:rsidRDefault="00950B8F" w:rsidP="00D45CF0">
      <w:pPr>
        <w:ind w:left="0"/>
        <w:rPr>
          <w:rFonts w:cstheme="minorHAnsi"/>
          <w:sz w:val="22"/>
          <w:szCs w:val="22"/>
        </w:rPr>
      </w:pPr>
      <w:r w:rsidRPr="00070883">
        <w:rPr>
          <w:rFonts w:cstheme="minorHAnsi"/>
          <w:b/>
          <w:bCs/>
          <w:sz w:val="22"/>
          <w:szCs w:val="22"/>
        </w:rPr>
        <w:t>Resident on Pebble Beach</w:t>
      </w:r>
      <w:r>
        <w:rPr>
          <w:rFonts w:cstheme="minorHAnsi"/>
          <w:sz w:val="22"/>
          <w:szCs w:val="22"/>
        </w:rPr>
        <w:t xml:space="preserve"> </w:t>
      </w:r>
      <w:r w:rsidR="00070883">
        <w:rPr>
          <w:rFonts w:cstheme="minorHAnsi"/>
          <w:sz w:val="22"/>
          <w:szCs w:val="22"/>
        </w:rPr>
        <w:t>1) S</w:t>
      </w:r>
      <w:r>
        <w:rPr>
          <w:rFonts w:cstheme="minorHAnsi"/>
          <w:sz w:val="22"/>
          <w:szCs w:val="22"/>
        </w:rPr>
        <w:t xml:space="preserve">uggested fronting the money </w:t>
      </w:r>
      <w:r w:rsidR="00070883">
        <w:rPr>
          <w:rFonts w:cstheme="minorHAnsi"/>
          <w:sz w:val="22"/>
          <w:szCs w:val="22"/>
        </w:rPr>
        <w:t>in the budget. 2) Wanted to know Signet Pools BBB rating. Chairman responded that Signet Pool is licensed, bonded and insured and was recommended to us. 3) Wanted to know when the next Compliance Committee is. The answer is: October 13.</w:t>
      </w:r>
    </w:p>
    <w:p w14:paraId="15C51BC9" w14:textId="77777777" w:rsidR="00112B79" w:rsidRPr="0019485E" w:rsidRDefault="00112B79" w:rsidP="00034C42">
      <w:pPr>
        <w:ind w:left="0"/>
        <w:rPr>
          <w:rFonts w:cstheme="minorHAnsi"/>
          <w:sz w:val="16"/>
          <w:szCs w:val="16"/>
        </w:rPr>
      </w:pPr>
    </w:p>
    <w:p w14:paraId="4B90BA6C" w14:textId="5829AAD1" w:rsidR="00034C42" w:rsidRPr="003C74C5" w:rsidRDefault="003C74C5" w:rsidP="003C74C5">
      <w:pPr>
        <w:ind w:left="0"/>
        <w:rPr>
          <w:rFonts w:cstheme="minorHAnsi"/>
          <w:b/>
          <w:bCs/>
          <w:sz w:val="22"/>
          <w:szCs w:val="22"/>
          <w:u w:val="single"/>
        </w:rPr>
      </w:pPr>
      <w:r w:rsidRPr="003C74C5">
        <w:rPr>
          <w:rFonts w:cstheme="minorHAnsi"/>
          <w:b/>
          <w:bCs/>
          <w:sz w:val="22"/>
          <w:szCs w:val="22"/>
        </w:rPr>
        <w:t>5.</w:t>
      </w:r>
      <w:r w:rsidRPr="00F84D1C">
        <w:rPr>
          <w:rFonts w:cstheme="minorHAnsi"/>
          <w:b/>
          <w:bCs/>
          <w:sz w:val="22"/>
          <w:szCs w:val="22"/>
        </w:rPr>
        <w:t xml:space="preserve">  </w:t>
      </w:r>
      <w:r w:rsidR="00C70700" w:rsidRPr="003C74C5">
        <w:rPr>
          <w:rFonts w:cstheme="minorHAnsi"/>
          <w:b/>
          <w:bCs/>
          <w:sz w:val="22"/>
          <w:szCs w:val="22"/>
          <w:u w:val="single"/>
        </w:rPr>
        <w:t>INFORMATION ONLY, MONTHLY DEED RESTRICTION VIOLATION REPORT</w:t>
      </w:r>
    </w:p>
    <w:p w14:paraId="760B4454" w14:textId="6EA13D9D" w:rsidR="001F2CDD" w:rsidRPr="00D45CF0" w:rsidRDefault="00070883" w:rsidP="003C74C5">
      <w:pPr>
        <w:spacing w:after="0" w:line="240" w:lineRule="auto"/>
        <w:rPr>
          <w:rFonts w:cstheme="minorHAnsi"/>
          <w:sz w:val="22"/>
          <w:szCs w:val="22"/>
        </w:rPr>
      </w:pPr>
      <w:r>
        <w:rPr>
          <w:rFonts w:cstheme="minorHAnsi"/>
          <w:sz w:val="22"/>
          <w:szCs w:val="22"/>
        </w:rPr>
        <w:t>The violation report was reviewed by the Board. One correction: Address 5228 Kenwood Avenue should be 5305 Kenwood Avenue.</w:t>
      </w:r>
    </w:p>
    <w:p w14:paraId="2D73723E" w14:textId="77777777" w:rsidR="00B963D4" w:rsidRDefault="00B963D4" w:rsidP="0019485E">
      <w:pPr>
        <w:spacing w:after="0" w:line="240" w:lineRule="auto"/>
        <w:ind w:left="0"/>
        <w:rPr>
          <w:rFonts w:cstheme="minorHAnsi"/>
          <w:b/>
          <w:bCs/>
          <w:sz w:val="12"/>
          <w:szCs w:val="12"/>
        </w:rPr>
      </w:pPr>
    </w:p>
    <w:p w14:paraId="30612498" w14:textId="77777777" w:rsidR="00B963D4" w:rsidRPr="00112B79" w:rsidRDefault="00B963D4" w:rsidP="003C74C5">
      <w:pPr>
        <w:spacing w:after="0" w:line="240" w:lineRule="auto"/>
        <w:rPr>
          <w:rFonts w:cstheme="minorHAnsi"/>
          <w:b/>
          <w:bCs/>
          <w:sz w:val="12"/>
          <w:szCs w:val="12"/>
        </w:rPr>
      </w:pPr>
    </w:p>
    <w:p w14:paraId="5F5D48DC" w14:textId="77777777" w:rsidR="00F2386E" w:rsidRPr="001F0DB5" w:rsidRDefault="00F2386E" w:rsidP="001F0DB5">
      <w:pPr>
        <w:spacing w:after="0" w:line="240" w:lineRule="auto"/>
        <w:ind w:left="0"/>
        <w:rPr>
          <w:rFonts w:cstheme="minorHAnsi"/>
          <w:b/>
          <w:bCs/>
          <w:sz w:val="12"/>
          <w:szCs w:val="12"/>
          <w:u w:val="single"/>
        </w:rPr>
      </w:pPr>
    </w:p>
    <w:p w14:paraId="777D48B5" w14:textId="43933F94" w:rsidR="009A186C" w:rsidRDefault="0059236E" w:rsidP="009A186C">
      <w:pPr>
        <w:ind w:left="0"/>
        <w:rPr>
          <w:rFonts w:cstheme="minorHAnsi"/>
          <w:b/>
          <w:bCs/>
          <w:sz w:val="22"/>
          <w:szCs w:val="22"/>
          <w:u w:val="single"/>
        </w:rPr>
      </w:pPr>
      <w:r>
        <w:rPr>
          <w:rFonts w:cstheme="minorHAnsi"/>
          <w:b/>
          <w:bCs/>
          <w:sz w:val="22"/>
          <w:szCs w:val="22"/>
        </w:rPr>
        <w:t>6.</w:t>
      </w:r>
      <w:r w:rsidR="00032931">
        <w:rPr>
          <w:rFonts w:cstheme="minorHAnsi"/>
          <w:b/>
          <w:bCs/>
          <w:sz w:val="22"/>
          <w:szCs w:val="22"/>
        </w:rPr>
        <w:t xml:space="preserve">   </w:t>
      </w:r>
      <w:r w:rsidR="00C70700">
        <w:rPr>
          <w:rFonts w:cstheme="minorHAnsi"/>
          <w:b/>
          <w:bCs/>
          <w:sz w:val="22"/>
          <w:szCs w:val="22"/>
          <w:u w:val="single"/>
        </w:rPr>
        <w:t>FINE RECOMMENDATIONS</w:t>
      </w:r>
    </w:p>
    <w:p w14:paraId="5B202B89" w14:textId="4650BE50" w:rsidR="008C5513" w:rsidRDefault="00D45CF0" w:rsidP="004E1FD3">
      <w:pPr>
        <w:spacing w:before="120" w:line="240" w:lineRule="auto"/>
        <w:ind w:left="0"/>
        <w:rPr>
          <w:rFonts w:cstheme="minorHAnsi"/>
          <w:sz w:val="22"/>
          <w:szCs w:val="22"/>
        </w:rPr>
      </w:pPr>
      <w:r w:rsidRPr="00D45CF0">
        <w:rPr>
          <w:rFonts w:cstheme="minorHAnsi"/>
          <w:sz w:val="22"/>
          <w:szCs w:val="22"/>
        </w:rPr>
        <w:t xml:space="preserve">        None.</w:t>
      </w:r>
    </w:p>
    <w:p w14:paraId="0DF8C717" w14:textId="77777777" w:rsidR="00D45CF0" w:rsidRPr="00D45CF0" w:rsidRDefault="00D45CF0" w:rsidP="004E1FD3">
      <w:pPr>
        <w:spacing w:before="120" w:line="240" w:lineRule="auto"/>
        <w:ind w:left="0"/>
        <w:rPr>
          <w:rFonts w:cstheme="minorHAnsi"/>
          <w:sz w:val="12"/>
          <w:szCs w:val="12"/>
        </w:rPr>
      </w:pPr>
    </w:p>
    <w:p w14:paraId="2436B8FA" w14:textId="5182625A" w:rsidR="008C5513" w:rsidRPr="00141234" w:rsidRDefault="001236BA" w:rsidP="0008385A">
      <w:pPr>
        <w:ind w:left="0"/>
        <w:rPr>
          <w:rFonts w:cstheme="minorHAnsi"/>
          <w:sz w:val="22"/>
          <w:szCs w:val="22"/>
        </w:rPr>
      </w:pPr>
      <w:r w:rsidRPr="004F77B0">
        <w:rPr>
          <w:rFonts w:cstheme="minorHAnsi"/>
          <w:b/>
          <w:bCs/>
          <w:sz w:val="22"/>
          <w:szCs w:val="22"/>
        </w:rPr>
        <w:t>7</w:t>
      </w:r>
      <w:r w:rsidR="0064724E" w:rsidRPr="004F77B0">
        <w:rPr>
          <w:rFonts w:cstheme="minorHAnsi"/>
          <w:b/>
          <w:bCs/>
          <w:sz w:val="22"/>
          <w:szCs w:val="22"/>
        </w:rPr>
        <w:t>.</w:t>
      </w:r>
      <w:r w:rsidR="001F0DB5">
        <w:rPr>
          <w:rFonts w:cstheme="minorHAnsi"/>
          <w:b/>
          <w:bCs/>
          <w:sz w:val="22"/>
          <w:szCs w:val="22"/>
        </w:rPr>
        <w:t xml:space="preserve"> </w:t>
      </w:r>
      <w:r w:rsidR="004F77B0">
        <w:rPr>
          <w:rFonts w:cstheme="minorHAnsi"/>
          <w:b/>
          <w:bCs/>
          <w:sz w:val="22"/>
          <w:szCs w:val="22"/>
        </w:rPr>
        <w:t xml:space="preserve"> </w:t>
      </w:r>
      <w:r w:rsidR="00D45CF0">
        <w:rPr>
          <w:rFonts w:cstheme="minorHAnsi"/>
          <w:b/>
          <w:bCs/>
          <w:sz w:val="22"/>
          <w:szCs w:val="22"/>
          <w:u w:val="single"/>
        </w:rPr>
        <w:t>MANAGER</w:t>
      </w:r>
      <w:r w:rsidR="002D053D" w:rsidRPr="002D053D">
        <w:rPr>
          <w:rFonts w:cstheme="minorHAnsi"/>
          <w:b/>
          <w:bCs/>
          <w:sz w:val="22"/>
          <w:szCs w:val="22"/>
          <w:u w:val="single"/>
        </w:rPr>
        <w:t>’S REPORT</w:t>
      </w:r>
    </w:p>
    <w:p w14:paraId="2ADDCE2D" w14:textId="77777777" w:rsidR="00FB2DC4" w:rsidRPr="00474C88" w:rsidRDefault="00FB2DC4" w:rsidP="00FB2DC4">
      <w:pPr>
        <w:pStyle w:val="ListParagraph"/>
        <w:numPr>
          <w:ilvl w:val="0"/>
          <w:numId w:val="32"/>
        </w:numPr>
        <w:spacing w:after="160" w:line="278" w:lineRule="auto"/>
      </w:pPr>
      <w:r w:rsidRPr="006C5B91">
        <w:rPr>
          <w:b/>
          <w:bCs/>
        </w:rPr>
        <w:t>Compliance/Violations:</w:t>
      </w:r>
    </w:p>
    <w:p w14:paraId="1A3B6F3D" w14:textId="77777777" w:rsidR="00FB2DC4" w:rsidRDefault="00FB2DC4" w:rsidP="00FB2DC4">
      <w:pPr>
        <w:pStyle w:val="ListParagraph"/>
        <w:numPr>
          <w:ilvl w:val="0"/>
          <w:numId w:val="34"/>
        </w:numPr>
        <w:spacing w:after="160" w:line="278" w:lineRule="auto"/>
      </w:pPr>
      <w:r>
        <w:t>We have called and sent out over 40 notifications this month. Some have responded and some have not. The process is moving…</w:t>
      </w:r>
    </w:p>
    <w:p w14:paraId="7527374C" w14:textId="795550D4" w:rsidR="00FB2DC4" w:rsidRDefault="00FB2DC4" w:rsidP="00FB2DC4">
      <w:pPr>
        <w:pStyle w:val="ListParagraph"/>
        <w:numPr>
          <w:ilvl w:val="0"/>
          <w:numId w:val="34"/>
        </w:numPr>
        <w:spacing w:after="160" w:line="278" w:lineRule="auto"/>
      </w:pPr>
      <w:r>
        <w:t>We have verified current contracts on some of the homes that are over 6 months.  Some of the vendors are almost a year behind</w:t>
      </w:r>
      <w:r>
        <w:t>.</w:t>
      </w:r>
      <w:r>
        <w:t xml:space="preserve">   </w:t>
      </w:r>
    </w:p>
    <w:p w14:paraId="7C814B07" w14:textId="77777777" w:rsidR="00FB2DC4" w:rsidRPr="00FB2DC4" w:rsidRDefault="00FB2DC4" w:rsidP="00FB2DC4">
      <w:pPr>
        <w:pStyle w:val="ListParagraph"/>
        <w:numPr>
          <w:ilvl w:val="0"/>
          <w:numId w:val="34"/>
        </w:numPr>
        <w:spacing w:after="160" w:line="278" w:lineRule="auto"/>
      </w:pPr>
      <w:r w:rsidRPr="00FB2DC4">
        <w:rPr>
          <w:b/>
          <w:bCs/>
        </w:rPr>
        <w:t>Some have listed their homes “For Sale AS IS” but have not sold and have no carport</w:t>
      </w:r>
      <w:r w:rsidRPr="00FB2DC4">
        <w:t xml:space="preserve">. </w:t>
      </w:r>
    </w:p>
    <w:p w14:paraId="07284575" w14:textId="77777777" w:rsidR="00FB2DC4" w:rsidRPr="00FB2DC4" w:rsidRDefault="00FB2DC4" w:rsidP="00FB2DC4">
      <w:pPr>
        <w:pStyle w:val="ListParagraph"/>
        <w:ind w:left="1440"/>
      </w:pPr>
      <w:r w:rsidRPr="00FB2DC4">
        <w:t xml:space="preserve">We can discuss how to proceed with these.  </w:t>
      </w:r>
    </w:p>
    <w:p w14:paraId="2EFD3B00" w14:textId="7BF8F538" w:rsidR="00FB2DC4" w:rsidRDefault="00FB2DC4" w:rsidP="00FB2DC4">
      <w:pPr>
        <w:pStyle w:val="ListParagraph"/>
        <w:numPr>
          <w:ilvl w:val="0"/>
          <w:numId w:val="34"/>
        </w:numPr>
        <w:spacing w:after="160" w:line="278" w:lineRule="auto"/>
      </w:pPr>
      <w:r>
        <w:t xml:space="preserve">We received </w:t>
      </w:r>
      <w:proofErr w:type="gramStart"/>
      <w:r>
        <w:t xml:space="preserve">from our </w:t>
      </w:r>
      <w:r w:rsidR="00F84D1C">
        <w:t>a</w:t>
      </w:r>
      <w:r>
        <w:t xml:space="preserve">ttorney, corrections to our Policies and Procedures regarding </w:t>
      </w:r>
      <w:r>
        <w:t>v</w:t>
      </w:r>
      <w:r>
        <w:t>iolations and changes we need to make</w:t>
      </w:r>
      <w:proofErr w:type="gramEnd"/>
      <w:r>
        <w:t xml:space="preserve">. Pam has been working on the changes. We hope to have something for the next </w:t>
      </w:r>
      <w:r>
        <w:t>B</w:t>
      </w:r>
      <w:r>
        <w:t>oard meeting. This is in the works.</w:t>
      </w:r>
    </w:p>
    <w:p w14:paraId="43CD29E5" w14:textId="77777777" w:rsidR="00FB2DC4" w:rsidRPr="006C5B91" w:rsidRDefault="00FB2DC4" w:rsidP="00FB2DC4">
      <w:pPr>
        <w:pStyle w:val="ListParagraph"/>
        <w:numPr>
          <w:ilvl w:val="0"/>
          <w:numId w:val="32"/>
        </w:numPr>
        <w:spacing w:after="160" w:line="278" w:lineRule="auto"/>
      </w:pPr>
      <w:r w:rsidRPr="006C5B91">
        <w:rPr>
          <w:b/>
          <w:bCs/>
        </w:rPr>
        <w:t>Office:</w:t>
      </w:r>
      <w:r w:rsidRPr="006C5B91">
        <w:t xml:space="preserve"> </w:t>
      </w:r>
    </w:p>
    <w:p w14:paraId="30CD0731" w14:textId="55EF99D2" w:rsidR="00FB2DC4" w:rsidRDefault="00FB2DC4" w:rsidP="00FB2DC4">
      <w:pPr>
        <w:pStyle w:val="ListParagraph"/>
        <w:numPr>
          <w:ilvl w:val="0"/>
          <w:numId w:val="35"/>
        </w:numPr>
        <w:spacing w:after="160" w:line="278" w:lineRule="auto"/>
      </w:pPr>
      <w:r>
        <w:t xml:space="preserve">After much research and investigation, I found “HOA Life” software that we use for our database for </w:t>
      </w:r>
      <w:r>
        <w:t>v</w:t>
      </w:r>
      <w:r>
        <w:t xml:space="preserve">iolations can be expanded to do </w:t>
      </w:r>
      <w:r w:rsidRPr="00472A3D">
        <w:rPr>
          <w:b/>
          <w:bCs/>
        </w:rPr>
        <w:t>email blast</w:t>
      </w:r>
      <w:r>
        <w:t xml:space="preserve"> and </w:t>
      </w:r>
      <w:r w:rsidRPr="00472A3D">
        <w:rPr>
          <w:b/>
          <w:bCs/>
        </w:rPr>
        <w:t>text blast</w:t>
      </w:r>
      <w:r>
        <w:t>. This would give us better communication with the residents</w:t>
      </w:r>
      <w:r>
        <w:t>.</w:t>
      </w:r>
      <w:r>
        <w:t xml:space="preserve"> We are paying $125 mo. for the violation now. To get the upgrade with email blast and text blast capabilities would be $377 mo.</w:t>
      </w:r>
    </w:p>
    <w:p w14:paraId="4499A3D7" w14:textId="77777777" w:rsidR="00FB2DC4" w:rsidRDefault="00FB2DC4" w:rsidP="00FB2DC4">
      <w:pPr>
        <w:pStyle w:val="ListParagraph"/>
        <w:numPr>
          <w:ilvl w:val="0"/>
          <w:numId w:val="35"/>
        </w:numPr>
        <w:spacing w:after="160" w:line="278" w:lineRule="auto"/>
      </w:pPr>
      <w:r>
        <w:t xml:space="preserve">We REALLY need everyone’s updated information… email … current phone number and out of the park address. </w:t>
      </w:r>
    </w:p>
    <w:p w14:paraId="552F3C0E" w14:textId="77777777" w:rsidR="00FB2DC4" w:rsidRPr="006C5B91" w:rsidRDefault="00FB2DC4" w:rsidP="00FB2DC4">
      <w:pPr>
        <w:pStyle w:val="ListParagraph"/>
        <w:numPr>
          <w:ilvl w:val="0"/>
          <w:numId w:val="32"/>
        </w:numPr>
        <w:spacing w:after="160" w:line="278" w:lineRule="auto"/>
      </w:pPr>
      <w:r w:rsidRPr="006C5B91">
        <w:rPr>
          <w:b/>
          <w:bCs/>
        </w:rPr>
        <w:t>Maintenance:</w:t>
      </w:r>
      <w:r w:rsidRPr="006C5B91">
        <w:t xml:space="preserve"> </w:t>
      </w:r>
    </w:p>
    <w:p w14:paraId="101FD3D5" w14:textId="77777777" w:rsidR="00FB2DC4" w:rsidRDefault="00FB2DC4" w:rsidP="00FB2DC4">
      <w:pPr>
        <w:pStyle w:val="ListParagraph"/>
        <w:numPr>
          <w:ilvl w:val="0"/>
          <w:numId w:val="33"/>
        </w:numPr>
        <w:spacing w:after="160" w:line="278" w:lineRule="auto"/>
      </w:pPr>
      <w:r>
        <w:t xml:space="preserve">New Spa has been approved. Signet Pool has received our deposit and is working with Sarasota County to get approval using the permit that is assigned to Holiday Pools. Holiday has not </w:t>
      </w:r>
      <w:proofErr w:type="gramStart"/>
      <w:r>
        <w:t>responded</w:t>
      </w:r>
      <w:proofErr w:type="gramEnd"/>
      <w:r>
        <w:t xml:space="preserve"> after many attempts to get them to release the permit.</w:t>
      </w:r>
    </w:p>
    <w:p w14:paraId="300E57B0" w14:textId="4F120D14" w:rsidR="00FB2DC4" w:rsidRDefault="00FB2DC4" w:rsidP="00FB2DC4">
      <w:pPr>
        <w:pStyle w:val="ListParagraph"/>
        <w:numPr>
          <w:ilvl w:val="0"/>
          <w:numId w:val="33"/>
        </w:numPr>
        <w:spacing w:after="160" w:line="278" w:lineRule="auto"/>
      </w:pPr>
      <w:r>
        <w:t>Big Fish ran wiring to the new gate by the new spa</w:t>
      </w:r>
      <w:r>
        <w:t>;</w:t>
      </w:r>
      <w:r>
        <w:t xml:space="preserve"> </w:t>
      </w:r>
      <w:r>
        <w:t>it</w:t>
      </w:r>
      <w:r>
        <w:t xml:space="preserve"> </w:t>
      </w:r>
      <w:r w:rsidR="00F84D1C">
        <w:t xml:space="preserve">will </w:t>
      </w:r>
      <w:r>
        <w:t xml:space="preserve">be activated </w:t>
      </w:r>
      <w:r>
        <w:t>when</w:t>
      </w:r>
      <w:r>
        <w:t xml:space="preserve"> the spa is finished</w:t>
      </w:r>
      <w:r w:rsidR="00F84D1C">
        <w:t>.</w:t>
      </w:r>
    </w:p>
    <w:p w14:paraId="3146D574" w14:textId="5E76A20A" w:rsidR="00FB2DC4" w:rsidRDefault="00FB2DC4" w:rsidP="00FB2DC4">
      <w:pPr>
        <w:pStyle w:val="ListParagraph"/>
        <w:numPr>
          <w:ilvl w:val="0"/>
          <w:numId w:val="33"/>
        </w:numPr>
        <w:spacing w:after="160" w:line="278" w:lineRule="auto"/>
      </w:pPr>
      <w:r>
        <w:t>I would like us to do a facelift at our main entrance off Desoto Road. I hope that everyone agrees it needs it. What is the procedure?</w:t>
      </w:r>
      <w:r>
        <w:t xml:space="preserve"> Suggestions were made to change the color, but that the shrubbery </w:t>
      </w:r>
      <w:r w:rsidR="00516529">
        <w:t>needs to be addressed first.</w:t>
      </w:r>
    </w:p>
    <w:p w14:paraId="0E75213A" w14:textId="77777777" w:rsidR="00516529" w:rsidRDefault="00516529" w:rsidP="00516529">
      <w:pPr>
        <w:tabs>
          <w:tab w:val="right" w:leader="dot" w:pos="9270"/>
        </w:tabs>
        <w:spacing w:after="0" w:line="240" w:lineRule="auto"/>
        <w:ind w:left="0"/>
        <w:rPr>
          <w:rFonts w:cstheme="minorHAnsi"/>
          <w:sz w:val="22"/>
          <w:szCs w:val="22"/>
        </w:rPr>
      </w:pPr>
    </w:p>
    <w:p w14:paraId="57EA1F82" w14:textId="218535FE" w:rsidR="00516529" w:rsidRPr="00516529" w:rsidRDefault="00516529" w:rsidP="00516529">
      <w:pPr>
        <w:tabs>
          <w:tab w:val="right" w:leader="dot" w:pos="9270"/>
        </w:tabs>
        <w:spacing w:after="0" w:line="240" w:lineRule="auto"/>
        <w:ind w:left="0"/>
        <w:rPr>
          <w:rFonts w:cstheme="minorHAnsi"/>
          <w:sz w:val="22"/>
          <w:szCs w:val="22"/>
        </w:rPr>
      </w:pPr>
      <w:r w:rsidRPr="00A41263">
        <w:rPr>
          <w:rFonts w:cstheme="minorHAnsi"/>
          <w:b/>
          <w:bCs/>
          <w:sz w:val="22"/>
          <w:szCs w:val="22"/>
        </w:rPr>
        <w:t>Chairman Wright</w:t>
      </w:r>
      <w:r w:rsidRPr="00516529">
        <w:rPr>
          <w:rFonts w:cstheme="minorHAnsi"/>
          <w:sz w:val="22"/>
          <w:szCs w:val="22"/>
        </w:rPr>
        <w:t xml:space="preserve"> asked for a motion to add cost for </w:t>
      </w:r>
      <w:r>
        <w:rPr>
          <w:rFonts w:cstheme="minorHAnsi"/>
          <w:sz w:val="22"/>
          <w:szCs w:val="22"/>
        </w:rPr>
        <w:t xml:space="preserve">updated </w:t>
      </w:r>
      <w:proofErr w:type="spellStart"/>
      <w:r>
        <w:rPr>
          <w:rFonts w:cstheme="minorHAnsi"/>
          <w:sz w:val="22"/>
          <w:szCs w:val="22"/>
        </w:rPr>
        <w:t>HOALife</w:t>
      </w:r>
      <w:proofErr w:type="spellEnd"/>
      <w:r>
        <w:rPr>
          <w:rFonts w:cstheme="minorHAnsi"/>
          <w:sz w:val="22"/>
          <w:szCs w:val="22"/>
        </w:rPr>
        <w:t xml:space="preserve"> program</w:t>
      </w:r>
      <w:r w:rsidRPr="00516529">
        <w:rPr>
          <w:rFonts w:cstheme="minorHAnsi"/>
          <w:sz w:val="22"/>
          <w:szCs w:val="22"/>
        </w:rPr>
        <w:t>.</w:t>
      </w:r>
    </w:p>
    <w:p w14:paraId="4BC7997D" w14:textId="4787FFBA" w:rsidR="00516529" w:rsidRPr="00516529" w:rsidRDefault="00516529" w:rsidP="00516529">
      <w:pPr>
        <w:pStyle w:val="ListParagraph"/>
        <w:numPr>
          <w:ilvl w:val="0"/>
          <w:numId w:val="33"/>
        </w:numPr>
        <w:tabs>
          <w:tab w:val="right" w:leader="dot" w:pos="9270"/>
        </w:tabs>
        <w:spacing w:after="0" w:line="240" w:lineRule="auto"/>
        <w:rPr>
          <w:rFonts w:cstheme="minorHAnsi"/>
          <w:sz w:val="22"/>
          <w:szCs w:val="22"/>
        </w:rPr>
      </w:pPr>
      <w:r w:rsidRPr="00516529">
        <w:rPr>
          <w:rFonts w:cstheme="minorHAnsi"/>
          <w:b/>
          <w:bCs/>
          <w:sz w:val="22"/>
          <w:szCs w:val="22"/>
        </w:rPr>
        <w:t>Trustee D. Hunter</w:t>
      </w:r>
      <w:r w:rsidRPr="00516529">
        <w:rPr>
          <w:rFonts w:cstheme="minorHAnsi"/>
          <w:sz w:val="22"/>
          <w:szCs w:val="22"/>
        </w:rPr>
        <w:t xml:space="preserve"> made a motion to add cost for </w:t>
      </w:r>
      <w:r>
        <w:rPr>
          <w:rFonts w:cstheme="minorHAnsi"/>
          <w:sz w:val="22"/>
          <w:szCs w:val="22"/>
        </w:rPr>
        <w:t xml:space="preserve">updated </w:t>
      </w:r>
      <w:proofErr w:type="spellStart"/>
      <w:r>
        <w:rPr>
          <w:rFonts w:cstheme="minorHAnsi"/>
          <w:sz w:val="22"/>
          <w:szCs w:val="22"/>
        </w:rPr>
        <w:t>HOALife</w:t>
      </w:r>
      <w:proofErr w:type="spellEnd"/>
      <w:r>
        <w:rPr>
          <w:rFonts w:cstheme="minorHAnsi"/>
          <w:sz w:val="22"/>
          <w:szCs w:val="22"/>
        </w:rPr>
        <w:t xml:space="preserve"> program</w:t>
      </w:r>
      <w:r w:rsidRPr="00516529">
        <w:rPr>
          <w:rFonts w:cstheme="minorHAnsi"/>
          <w:sz w:val="22"/>
          <w:szCs w:val="22"/>
        </w:rPr>
        <w:t>.</w:t>
      </w:r>
    </w:p>
    <w:p w14:paraId="43583364" w14:textId="701645EB" w:rsidR="00516529" w:rsidRPr="00516529" w:rsidRDefault="00516529" w:rsidP="00516529">
      <w:pPr>
        <w:pStyle w:val="ListParagraph"/>
        <w:numPr>
          <w:ilvl w:val="0"/>
          <w:numId w:val="33"/>
        </w:numPr>
        <w:tabs>
          <w:tab w:val="right" w:leader="dot" w:pos="9270"/>
        </w:tabs>
        <w:spacing w:after="0" w:line="240" w:lineRule="auto"/>
        <w:rPr>
          <w:rFonts w:cstheme="minorHAnsi"/>
          <w:sz w:val="22"/>
          <w:szCs w:val="22"/>
        </w:rPr>
      </w:pPr>
      <w:r w:rsidRPr="00516529">
        <w:rPr>
          <w:rFonts w:cstheme="minorHAnsi"/>
          <w:b/>
          <w:bCs/>
          <w:sz w:val="22"/>
          <w:szCs w:val="22"/>
        </w:rPr>
        <w:t xml:space="preserve">Trustee </w:t>
      </w:r>
      <w:r>
        <w:rPr>
          <w:rFonts w:cstheme="minorHAnsi"/>
          <w:b/>
          <w:bCs/>
          <w:sz w:val="22"/>
          <w:szCs w:val="22"/>
        </w:rPr>
        <w:t>Regula</w:t>
      </w:r>
      <w:r w:rsidRPr="00516529">
        <w:rPr>
          <w:rFonts w:cstheme="minorHAnsi"/>
          <w:b/>
          <w:bCs/>
          <w:sz w:val="22"/>
          <w:szCs w:val="22"/>
        </w:rPr>
        <w:t xml:space="preserve"> </w:t>
      </w:r>
      <w:r w:rsidRPr="00516529">
        <w:rPr>
          <w:rFonts w:cstheme="minorHAnsi"/>
          <w:sz w:val="22"/>
          <w:szCs w:val="22"/>
        </w:rPr>
        <w:t>seconded the motion.</w:t>
      </w:r>
    </w:p>
    <w:p w14:paraId="29B85B25" w14:textId="77777777" w:rsidR="00516529" w:rsidRPr="00516529" w:rsidRDefault="00516529" w:rsidP="00516529">
      <w:pPr>
        <w:pStyle w:val="ListParagraph"/>
        <w:numPr>
          <w:ilvl w:val="0"/>
          <w:numId w:val="33"/>
        </w:numPr>
        <w:tabs>
          <w:tab w:val="right" w:leader="dot" w:pos="9270"/>
        </w:tabs>
        <w:spacing w:after="0" w:line="240" w:lineRule="auto"/>
        <w:rPr>
          <w:rFonts w:cstheme="minorHAnsi"/>
          <w:sz w:val="22"/>
          <w:szCs w:val="22"/>
        </w:rPr>
      </w:pPr>
      <w:r w:rsidRPr="00516529">
        <w:rPr>
          <w:rFonts w:cstheme="minorHAnsi"/>
          <w:sz w:val="22"/>
          <w:szCs w:val="22"/>
        </w:rPr>
        <w:t>The motion carried on a unanimous roll call vote.</w:t>
      </w:r>
    </w:p>
    <w:p w14:paraId="62B653B6" w14:textId="77777777" w:rsidR="00516529" w:rsidRDefault="00516529" w:rsidP="00516529">
      <w:pPr>
        <w:spacing w:after="160" w:line="278" w:lineRule="auto"/>
      </w:pPr>
    </w:p>
    <w:p w14:paraId="0FFC3614" w14:textId="77777777" w:rsidR="00516529" w:rsidRDefault="00516529" w:rsidP="00516529">
      <w:pPr>
        <w:spacing w:after="160" w:line="278" w:lineRule="auto"/>
      </w:pPr>
    </w:p>
    <w:p w14:paraId="3C781577" w14:textId="77777777" w:rsidR="004E15BA" w:rsidRPr="00042920" w:rsidRDefault="004E15BA" w:rsidP="004E15BA">
      <w:pPr>
        <w:pStyle w:val="ListParagraph"/>
        <w:rPr>
          <w:rFonts w:cstheme="minorHAnsi"/>
          <w:b/>
          <w:bCs/>
          <w:sz w:val="12"/>
          <w:szCs w:val="12"/>
        </w:rPr>
      </w:pPr>
    </w:p>
    <w:p w14:paraId="7BB3D9B2" w14:textId="77777777" w:rsidR="004F77B0" w:rsidRPr="000A6E82" w:rsidRDefault="004F77B0" w:rsidP="000A6E82">
      <w:pPr>
        <w:spacing w:after="0" w:line="240" w:lineRule="auto"/>
        <w:rPr>
          <w:rFonts w:cstheme="minorHAnsi"/>
          <w:b/>
          <w:bCs/>
          <w:sz w:val="10"/>
          <w:szCs w:val="10"/>
        </w:rPr>
      </w:pPr>
    </w:p>
    <w:p w14:paraId="09BA93E4" w14:textId="41D77FF2" w:rsidR="001236BA" w:rsidRDefault="002D053D" w:rsidP="00976F62">
      <w:pPr>
        <w:spacing w:after="0" w:line="240" w:lineRule="auto"/>
        <w:ind w:left="0"/>
        <w:rPr>
          <w:rFonts w:cstheme="minorHAnsi"/>
          <w:b/>
          <w:bCs/>
          <w:sz w:val="22"/>
          <w:szCs w:val="22"/>
        </w:rPr>
      </w:pPr>
      <w:r>
        <w:rPr>
          <w:rFonts w:cstheme="minorHAnsi"/>
          <w:b/>
          <w:bCs/>
          <w:sz w:val="22"/>
          <w:szCs w:val="22"/>
        </w:rPr>
        <w:t>8</w:t>
      </w:r>
      <w:r w:rsidR="001236BA" w:rsidRPr="00C70700">
        <w:rPr>
          <w:rFonts w:cstheme="minorHAnsi"/>
          <w:b/>
          <w:bCs/>
          <w:sz w:val="22"/>
          <w:szCs w:val="22"/>
        </w:rPr>
        <w:t>.</w:t>
      </w:r>
      <w:r w:rsidR="00C70700">
        <w:rPr>
          <w:rFonts w:cstheme="minorHAnsi"/>
          <w:b/>
          <w:bCs/>
          <w:sz w:val="22"/>
          <w:szCs w:val="22"/>
        </w:rPr>
        <w:t xml:space="preserve">  </w:t>
      </w:r>
      <w:r w:rsidR="002F7614">
        <w:rPr>
          <w:rFonts w:cstheme="minorHAnsi"/>
          <w:b/>
          <w:bCs/>
          <w:sz w:val="22"/>
          <w:szCs w:val="22"/>
          <w:u w:val="single"/>
        </w:rPr>
        <w:t>UNFINISHED (OLD) BUSINESS</w:t>
      </w:r>
    </w:p>
    <w:p w14:paraId="748C1FFD" w14:textId="77777777" w:rsidR="00473571" w:rsidRPr="00516529" w:rsidRDefault="00473571" w:rsidP="00473571">
      <w:pPr>
        <w:spacing w:after="0" w:line="240" w:lineRule="auto"/>
        <w:ind w:left="0"/>
        <w:rPr>
          <w:rFonts w:cstheme="minorHAnsi"/>
          <w:b/>
          <w:bCs/>
          <w:sz w:val="12"/>
          <w:szCs w:val="12"/>
        </w:rPr>
      </w:pPr>
    </w:p>
    <w:p w14:paraId="32BA7B54" w14:textId="51861FAA" w:rsidR="00516529" w:rsidRDefault="00516529" w:rsidP="00516529">
      <w:pPr>
        <w:spacing w:line="240" w:lineRule="auto"/>
        <w:rPr>
          <w:rFonts w:cstheme="minorHAnsi"/>
          <w:sz w:val="22"/>
          <w:szCs w:val="22"/>
        </w:rPr>
      </w:pPr>
      <w:r w:rsidRPr="00516529">
        <w:rPr>
          <w:rFonts w:cstheme="minorHAnsi"/>
          <w:b/>
          <w:bCs/>
          <w:sz w:val="22"/>
          <w:szCs w:val="22"/>
        </w:rPr>
        <w:t>Fence on Brae Burn Update:</w:t>
      </w:r>
      <w:r>
        <w:rPr>
          <w:rFonts w:cstheme="minorHAnsi"/>
          <w:sz w:val="22"/>
          <w:szCs w:val="22"/>
        </w:rPr>
        <w:t xml:space="preserve"> </w:t>
      </w:r>
      <w:r w:rsidRPr="00516529">
        <w:rPr>
          <w:rFonts w:cstheme="minorHAnsi"/>
          <w:sz w:val="22"/>
          <w:szCs w:val="22"/>
        </w:rPr>
        <w:t>Gary, Mark,</w:t>
      </w:r>
      <w:r>
        <w:rPr>
          <w:rFonts w:cstheme="minorHAnsi"/>
          <w:sz w:val="22"/>
          <w:szCs w:val="22"/>
        </w:rPr>
        <w:t xml:space="preserve"> Doug and Daryle and went to look at it. They decided that they could get Keith to spray to kill the weeds, then they could pull the fence back. After this labor-intensive job is completed, an update will be brought to the next Board meeting.</w:t>
      </w:r>
      <w:r w:rsidRPr="00516529">
        <w:rPr>
          <w:rFonts w:cstheme="minorHAnsi"/>
          <w:sz w:val="22"/>
          <w:szCs w:val="22"/>
        </w:rPr>
        <w:t xml:space="preserve"> </w:t>
      </w:r>
    </w:p>
    <w:p w14:paraId="7E742BC6" w14:textId="77777777" w:rsidR="00516529" w:rsidRDefault="00516529" w:rsidP="0042599B">
      <w:pPr>
        <w:spacing w:after="0" w:line="240" w:lineRule="auto"/>
        <w:ind w:left="0"/>
        <w:rPr>
          <w:rFonts w:cstheme="minorHAnsi"/>
          <w:sz w:val="22"/>
          <w:szCs w:val="22"/>
        </w:rPr>
      </w:pPr>
    </w:p>
    <w:p w14:paraId="3B48556A" w14:textId="47FF29F1" w:rsidR="0042599B" w:rsidRDefault="00E771F0" w:rsidP="0042599B">
      <w:pPr>
        <w:spacing w:after="0" w:line="240" w:lineRule="auto"/>
        <w:ind w:left="0"/>
        <w:rPr>
          <w:rFonts w:cstheme="minorHAnsi"/>
          <w:sz w:val="22"/>
          <w:szCs w:val="22"/>
        </w:rPr>
      </w:pPr>
      <w:r>
        <w:rPr>
          <w:rFonts w:cstheme="minorHAnsi"/>
          <w:b/>
          <w:bCs/>
          <w:sz w:val="22"/>
          <w:szCs w:val="22"/>
        </w:rPr>
        <w:t>9</w:t>
      </w:r>
      <w:r w:rsidR="0042599B">
        <w:rPr>
          <w:rFonts w:cstheme="minorHAnsi"/>
          <w:b/>
          <w:bCs/>
          <w:sz w:val="22"/>
          <w:szCs w:val="22"/>
        </w:rPr>
        <w:t>.</w:t>
      </w:r>
      <w:r w:rsidR="002F7614">
        <w:rPr>
          <w:rFonts w:cstheme="minorHAnsi"/>
          <w:b/>
          <w:bCs/>
          <w:sz w:val="22"/>
          <w:szCs w:val="22"/>
        </w:rPr>
        <w:t xml:space="preserve"> </w:t>
      </w:r>
      <w:r w:rsidR="0042599B">
        <w:rPr>
          <w:rFonts w:cstheme="minorHAnsi"/>
          <w:b/>
          <w:bCs/>
          <w:sz w:val="22"/>
          <w:szCs w:val="22"/>
        </w:rPr>
        <w:t xml:space="preserve"> </w:t>
      </w:r>
      <w:r w:rsidR="002F7614">
        <w:rPr>
          <w:rFonts w:cstheme="minorHAnsi"/>
          <w:b/>
          <w:bCs/>
          <w:sz w:val="22"/>
          <w:szCs w:val="22"/>
          <w:u w:val="single"/>
        </w:rPr>
        <w:t>NEW BUSINESS</w:t>
      </w:r>
    </w:p>
    <w:p w14:paraId="47FFA0C0" w14:textId="77777777" w:rsidR="0042599B" w:rsidRDefault="0042599B" w:rsidP="0042599B">
      <w:pPr>
        <w:spacing w:after="0" w:line="240" w:lineRule="auto"/>
        <w:ind w:left="0"/>
        <w:rPr>
          <w:rFonts w:cstheme="minorHAnsi"/>
          <w:sz w:val="22"/>
          <w:szCs w:val="22"/>
        </w:rPr>
      </w:pPr>
    </w:p>
    <w:p w14:paraId="20704331" w14:textId="5FE001F8" w:rsidR="004E15BA" w:rsidRDefault="002F7614" w:rsidP="0082795E">
      <w:pPr>
        <w:spacing w:after="0" w:line="240" w:lineRule="auto"/>
        <w:ind w:left="0"/>
        <w:rPr>
          <w:rFonts w:cstheme="minorHAnsi"/>
          <w:b/>
          <w:bCs/>
          <w:sz w:val="22"/>
          <w:szCs w:val="22"/>
        </w:rPr>
      </w:pPr>
      <w:r w:rsidRPr="002F7614">
        <w:rPr>
          <w:rFonts w:cstheme="minorHAnsi"/>
          <w:b/>
          <w:bCs/>
          <w:sz w:val="22"/>
          <w:szCs w:val="22"/>
        </w:rPr>
        <w:t xml:space="preserve">Item 1 </w:t>
      </w:r>
      <w:r w:rsidR="00B963D4">
        <w:rPr>
          <w:rFonts w:cstheme="minorHAnsi"/>
          <w:b/>
          <w:bCs/>
          <w:sz w:val="22"/>
          <w:szCs w:val="22"/>
        </w:rPr>
        <w:t xml:space="preserve">– </w:t>
      </w:r>
      <w:r w:rsidR="00B015B3">
        <w:rPr>
          <w:rFonts w:cstheme="minorHAnsi"/>
          <w:b/>
          <w:bCs/>
          <w:sz w:val="22"/>
          <w:szCs w:val="22"/>
        </w:rPr>
        <w:t xml:space="preserve">Approve </w:t>
      </w:r>
      <w:r w:rsidR="00516529">
        <w:rPr>
          <w:rFonts w:cstheme="minorHAnsi"/>
          <w:b/>
          <w:bCs/>
          <w:sz w:val="22"/>
          <w:szCs w:val="22"/>
        </w:rPr>
        <w:t>ESA at 1806 Brook Field Terrace</w:t>
      </w:r>
    </w:p>
    <w:p w14:paraId="40953E33" w14:textId="2249D369" w:rsidR="00042920" w:rsidRPr="00042920" w:rsidRDefault="00042920" w:rsidP="00042920">
      <w:pPr>
        <w:numPr>
          <w:ilvl w:val="0"/>
          <w:numId w:val="1"/>
        </w:numPr>
        <w:spacing w:after="0" w:line="240" w:lineRule="auto"/>
        <w:rPr>
          <w:rFonts w:cstheme="minorHAnsi"/>
          <w:b/>
          <w:bCs/>
          <w:sz w:val="22"/>
          <w:szCs w:val="22"/>
          <w:u w:val="single"/>
        </w:rPr>
      </w:pPr>
      <w:r w:rsidRPr="00042920">
        <w:rPr>
          <w:rFonts w:cstheme="minorHAnsi"/>
          <w:b/>
          <w:bCs/>
          <w:sz w:val="22"/>
          <w:szCs w:val="22"/>
        </w:rPr>
        <w:t xml:space="preserve">Trustee </w:t>
      </w:r>
      <w:r w:rsidR="001A6070">
        <w:rPr>
          <w:rFonts w:cstheme="minorHAnsi"/>
          <w:b/>
          <w:bCs/>
          <w:sz w:val="22"/>
          <w:szCs w:val="22"/>
        </w:rPr>
        <w:t>D. Hunter</w:t>
      </w:r>
      <w:r w:rsidRPr="00042920">
        <w:rPr>
          <w:rFonts w:cstheme="minorHAnsi"/>
          <w:b/>
          <w:bCs/>
          <w:sz w:val="22"/>
          <w:szCs w:val="22"/>
        </w:rPr>
        <w:t xml:space="preserve"> made a Motion to </w:t>
      </w:r>
      <w:r w:rsidR="0019485E">
        <w:rPr>
          <w:rFonts w:cstheme="minorHAnsi"/>
          <w:b/>
          <w:bCs/>
          <w:sz w:val="22"/>
          <w:szCs w:val="22"/>
        </w:rPr>
        <w:t>approve</w:t>
      </w:r>
      <w:r w:rsidR="001A6070">
        <w:rPr>
          <w:rFonts w:cstheme="minorHAnsi"/>
          <w:b/>
          <w:bCs/>
          <w:sz w:val="22"/>
          <w:szCs w:val="22"/>
        </w:rPr>
        <w:t xml:space="preserve"> the </w:t>
      </w:r>
      <w:r w:rsidR="00516529">
        <w:rPr>
          <w:rFonts w:cstheme="minorHAnsi"/>
          <w:b/>
          <w:bCs/>
          <w:sz w:val="22"/>
          <w:szCs w:val="22"/>
        </w:rPr>
        <w:t>ESA at 1806 Brook Field Terrace</w:t>
      </w:r>
      <w:r w:rsidR="0019485E">
        <w:rPr>
          <w:rFonts w:cstheme="minorHAnsi"/>
          <w:b/>
          <w:bCs/>
          <w:sz w:val="22"/>
          <w:szCs w:val="22"/>
        </w:rPr>
        <w:t>.</w:t>
      </w:r>
    </w:p>
    <w:p w14:paraId="387FF276" w14:textId="68793B1F" w:rsidR="00042920" w:rsidRPr="00042920" w:rsidRDefault="00042920" w:rsidP="00042920">
      <w:pPr>
        <w:numPr>
          <w:ilvl w:val="0"/>
          <w:numId w:val="1"/>
        </w:numPr>
        <w:spacing w:after="0" w:line="240" w:lineRule="auto"/>
        <w:rPr>
          <w:rFonts w:cstheme="minorHAnsi"/>
          <w:b/>
          <w:bCs/>
          <w:sz w:val="22"/>
          <w:szCs w:val="22"/>
          <w:u w:val="single"/>
        </w:rPr>
      </w:pPr>
      <w:r w:rsidRPr="00042920">
        <w:rPr>
          <w:rFonts w:cstheme="minorHAnsi"/>
          <w:b/>
          <w:bCs/>
          <w:sz w:val="22"/>
          <w:szCs w:val="22"/>
        </w:rPr>
        <w:t xml:space="preserve">Trustee </w:t>
      </w:r>
      <w:r w:rsidR="00516529">
        <w:rPr>
          <w:rFonts w:cstheme="minorHAnsi"/>
          <w:b/>
          <w:bCs/>
          <w:sz w:val="22"/>
          <w:szCs w:val="22"/>
        </w:rPr>
        <w:t>Lafortune</w:t>
      </w:r>
      <w:r w:rsidRPr="00042920">
        <w:rPr>
          <w:rFonts w:cstheme="minorHAnsi"/>
          <w:b/>
          <w:bCs/>
          <w:sz w:val="22"/>
          <w:szCs w:val="22"/>
        </w:rPr>
        <w:t xml:space="preserve"> seconded the motion.</w:t>
      </w:r>
    </w:p>
    <w:p w14:paraId="1F855ABB" w14:textId="77777777" w:rsidR="00042920" w:rsidRPr="0082795E" w:rsidRDefault="00042920" w:rsidP="00042920">
      <w:pPr>
        <w:numPr>
          <w:ilvl w:val="0"/>
          <w:numId w:val="1"/>
        </w:numPr>
        <w:spacing w:after="0" w:line="240" w:lineRule="auto"/>
        <w:rPr>
          <w:rFonts w:cstheme="minorHAnsi"/>
          <w:sz w:val="22"/>
          <w:szCs w:val="22"/>
          <w:u w:val="single"/>
        </w:rPr>
      </w:pPr>
      <w:r w:rsidRPr="00042920">
        <w:rPr>
          <w:rFonts w:cstheme="minorHAnsi"/>
          <w:sz w:val="22"/>
          <w:szCs w:val="22"/>
        </w:rPr>
        <w:t>The motion carried on a unanimous roll call vote.</w:t>
      </w:r>
    </w:p>
    <w:p w14:paraId="223609AE" w14:textId="77777777" w:rsidR="00042920" w:rsidRPr="00042920" w:rsidRDefault="00042920" w:rsidP="00042920">
      <w:pPr>
        <w:spacing w:after="0" w:line="240" w:lineRule="auto"/>
        <w:ind w:left="720"/>
        <w:rPr>
          <w:rFonts w:cstheme="minorHAnsi"/>
          <w:b/>
          <w:bCs/>
          <w:sz w:val="22"/>
          <w:szCs w:val="22"/>
          <w:u w:val="single"/>
        </w:rPr>
      </w:pPr>
    </w:p>
    <w:p w14:paraId="213E6179" w14:textId="01490128" w:rsidR="009450F9" w:rsidRDefault="009450F9" w:rsidP="00042920">
      <w:pPr>
        <w:spacing w:after="0" w:line="240" w:lineRule="auto"/>
        <w:ind w:left="0"/>
        <w:rPr>
          <w:rFonts w:cstheme="minorHAnsi"/>
          <w:b/>
          <w:bCs/>
          <w:sz w:val="22"/>
          <w:szCs w:val="22"/>
        </w:rPr>
      </w:pPr>
      <w:r>
        <w:rPr>
          <w:rFonts w:cstheme="minorHAnsi"/>
          <w:b/>
          <w:bCs/>
          <w:sz w:val="22"/>
          <w:szCs w:val="22"/>
        </w:rPr>
        <w:t xml:space="preserve">Item 2 – </w:t>
      </w:r>
      <w:r w:rsidR="00516529">
        <w:rPr>
          <w:rFonts w:cstheme="minorHAnsi"/>
          <w:b/>
          <w:bCs/>
          <w:sz w:val="22"/>
          <w:szCs w:val="22"/>
        </w:rPr>
        <w:t>Approve ESA at 1829 Cypress Point Lane</w:t>
      </w:r>
    </w:p>
    <w:p w14:paraId="5EFF09A3" w14:textId="6D76F264" w:rsidR="00516529" w:rsidRDefault="00516529" w:rsidP="0019485E">
      <w:pPr>
        <w:spacing w:after="0" w:line="240" w:lineRule="auto"/>
        <w:ind w:left="0"/>
        <w:rPr>
          <w:rFonts w:cstheme="minorHAnsi"/>
          <w:b/>
          <w:bCs/>
          <w:sz w:val="22"/>
          <w:szCs w:val="22"/>
        </w:rPr>
      </w:pPr>
      <w:r>
        <w:rPr>
          <w:rFonts w:cstheme="minorHAnsi"/>
          <w:b/>
          <w:bCs/>
          <w:sz w:val="22"/>
          <w:szCs w:val="22"/>
        </w:rPr>
        <w:tab/>
        <w:t>After discussion, it was decided to table this ESA; further clarification is needed.</w:t>
      </w:r>
    </w:p>
    <w:p w14:paraId="0E47CF24" w14:textId="77777777" w:rsidR="00516529" w:rsidRDefault="00516529" w:rsidP="0019485E">
      <w:pPr>
        <w:spacing w:after="0" w:line="240" w:lineRule="auto"/>
        <w:ind w:left="0"/>
        <w:rPr>
          <w:rFonts w:cstheme="minorHAnsi"/>
          <w:b/>
          <w:bCs/>
          <w:sz w:val="22"/>
          <w:szCs w:val="22"/>
        </w:rPr>
      </w:pPr>
    </w:p>
    <w:p w14:paraId="28BA1590" w14:textId="37529FA5" w:rsidR="0019485E" w:rsidRPr="0019485E" w:rsidRDefault="0019485E" w:rsidP="0019485E">
      <w:pPr>
        <w:spacing w:after="0" w:line="240" w:lineRule="auto"/>
        <w:ind w:left="0"/>
        <w:rPr>
          <w:rFonts w:cstheme="minorHAnsi"/>
          <w:b/>
          <w:bCs/>
          <w:sz w:val="22"/>
          <w:szCs w:val="22"/>
        </w:rPr>
      </w:pPr>
      <w:r w:rsidRPr="0019485E">
        <w:rPr>
          <w:rFonts w:cstheme="minorHAnsi"/>
          <w:b/>
          <w:bCs/>
          <w:sz w:val="22"/>
          <w:szCs w:val="22"/>
        </w:rPr>
        <w:t xml:space="preserve">Item </w:t>
      </w:r>
      <w:r>
        <w:rPr>
          <w:rFonts w:cstheme="minorHAnsi"/>
          <w:b/>
          <w:bCs/>
          <w:sz w:val="22"/>
          <w:szCs w:val="22"/>
        </w:rPr>
        <w:t>3</w:t>
      </w:r>
      <w:r w:rsidRPr="0019485E">
        <w:rPr>
          <w:rFonts w:cstheme="minorHAnsi"/>
          <w:b/>
          <w:bCs/>
          <w:sz w:val="22"/>
          <w:szCs w:val="22"/>
        </w:rPr>
        <w:t xml:space="preserve"> – </w:t>
      </w:r>
      <w:r w:rsidR="00516529">
        <w:rPr>
          <w:rFonts w:cstheme="minorHAnsi"/>
          <w:b/>
          <w:bCs/>
          <w:sz w:val="22"/>
          <w:szCs w:val="22"/>
        </w:rPr>
        <w:t xml:space="preserve">Approve </w:t>
      </w:r>
      <w:r>
        <w:rPr>
          <w:rFonts w:cstheme="minorHAnsi"/>
          <w:b/>
          <w:bCs/>
          <w:sz w:val="22"/>
          <w:szCs w:val="22"/>
        </w:rPr>
        <w:t xml:space="preserve">ESA </w:t>
      </w:r>
      <w:r w:rsidR="00516529">
        <w:rPr>
          <w:rFonts w:cstheme="minorHAnsi"/>
          <w:b/>
          <w:bCs/>
          <w:sz w:val="22"/>
          <w:szCs w:val="22"/>
        </w:rPr>
        <w:t>at</w:t>
      </w:r>
      <w:r>
        <w:rPr>
          <w:rFonts w:cstheme="minorHAnsi"/>
          <w:b/>
          <w:bCs/>
          <w:sz w:val="22"/>
          <w:szCs w:val="22"/>
        </w:rPr>
        <w:t xml:space="preserve"> </w:t>
      </w:r>
      <w:r w:rsidR="00516529">
        <w:rPr>
          <w:rFonts w:cstheme="minorHAnsi"/>
          <w:b/>
          <w:bCs/>
          <w:sz w:val="22"/>
          <w:szCs w:val="22"/>
        </w:rPr>
        <w:t>1750 Palm Springs Street</w:t>
      </w:r>
    </w:p>
    <w:p w14:paraId="40B2D589" w14:textId="6299533F" w:rsidR="00516529" w:rsidRDefault="0019485E" w:rsidP="003C155A">
      <w:pPr>
        <w:numPr>
          <w:ilvl w:val="0"/>
          <w:numId w:val="3"/>
        </w:numPr>
        <w:spacing w:after="0" w:line="240" w:lineRule="auto"/>
        <w:rPr>
          <w:rFonts w:cstheme="minorHAnsi"/>
          <w:b/>
          <w:bCs/>
          <w:sz w:val="22"/>
          <w:szCs w:val="22"/>
        </w:rPr>
      </w:pPr>
      <w:r w:rsidRPr="00516529">
        <w:rPr>
          <w:rFonts w:cstheme="minorHAnsi"/>
          <w:b/>
          <w:bCs/>
          <w:sz w:val="22"/>
          <w:szCs w:val="22"/>
        </w:rPr>
        <w:t xml:space="preserve">Trustee </w:t>
      </w:r>
      <w:r w:rsidR="001A6070" w:rsidRPr="00516529">
        <w:rPr>
          <w:rFonts w:cstheme="minorHAnsi"/>
          <w:b/>
          <w:bCs/>
          <w:sz w:val="22"/>
          <w:szCs w:val="22"/>
        </w:rPr>
        <w:t>D. Hunter</w:t>
      </w:r>
      <w:r w:rsidRPr="00516529">
        <w:rPr>
          <w:rFonts w:cstheme="minorHAnsi"/>
          <w:b/>
          <w:bCs/>
          <w:sz w:val="22"/>
          <w:szCs w:val="22"/>
        </w:rPr>
        <w:t xml:space="preserve"> made a motion to </w:t>
      </w:r>
      <w:r w:rsidR="00516529" w:rsidRPr="00516529">
        <w:rPr>
          <w:rFonts w:cstheme="minorHAnsi"/>
          <w:b/>
          <w:bCs/>
          <w:sz w:val="22"/>
          <w:szCs w:val="22"/>
        </w:rPr>
        <w:t>approve</w:t>
      </w:r>
      <w:r w:rsidRPr="00516529">
        <w:rPr>
          <w:rFonts w:cstheme="minorHAnsi"/>
          <w:b/>
          <w:bCs/>
          <w:sz w:val="22"/>
          <w:szCs w:val="22"/>
        </w:rPr>
        <w:t xml:space="preserve"> ESA for </w:t>
      </w:r>
      <w:r w:rsidR="00516529">
        <w:rPr>
          <w:rFonts w:cstheme="minorHAnsi"/>
          <w:b/>
          <w:bCs/>
          <w:sz w:val="22"/>
          <w:szCs w:val="22"/>
        </w:rPr>
        <w:t>1750 Palm Springs Street</w:t>
      </w:r>
      <w:r w:rsidR="001A6070" w:rsidRPr="00516529">
        <w:rPr>
          <w:rFonts w:cstheme="minorHAnsi"/>
          <w:b/>
          <w:bCs/>
          <w:sz w:val="22"/>
          <w:szCs w:val="22"/>
        </w:rPr>
        <w:t xml:space="preserve"> </w:t>
      </w:r>
    </w:p>
    <w:p w14:paraId="1614846B" w14:textId="0F56A5C0" w:rsidR="0019485E" w:rsidRPr="00516529" w:rsidRDefault="0019485E" w:rsidP="003C155A">
      <w:pPr>
        <w:numPr>
          <w:ilvl w:val="0"/>
          <w:numId w:val="3"/>
        </w:numPr>
        <w:spacing w:after="0" w:line="240" w:lineRule="auto"/>
        <w:rPr>
          <w:rFonts w:cstheme="minorHAnsi"/>
          <w:b/>
          <w:bCs/>
          <w:sz w:val="22"/>
          <w:szCs w:val="22"/>
        </w:rPr>
      </w:pPr>
      <w:r w:rsidRPr="00516529">
        <w:rPr>
          <w:rFonts w:cstheme="minorHAnsi"/>
          <w:b/>
          <w:bCs/>
          <w:sz w:val="22"/>
          <w:szCs w:val="22"/>
        </w:rPr>
        <w:t xml:space="preserve">Trustee </w:t>
      </w:r>
      <w:r w:rsidR="00A41263">
        <w:rPr>
          <w:rFonts w:cstheme="minorHAnsi"/>
          <w:b/>
          <w:bCs/>
          <w:sz w:val="22"/>
          <w:szCs w:val="22"/>
        </w:rPr>
        <w:t>J. Hunter</w:t>
      </w:r>
      <w:r w:rsidRPr="00516529">
        <w:rPr>
          <w:rFonts w:cstheme="minorHAnsi"/>
          <w:b/>
          <w:bCs/>
          <w:sz w:val="22"/>
          <w:szCs w:val="22"/>
        </w:rPr>
        <w:t xml:space="preserve"> seconded the motion.</w:t>
      </w:r>
    </w:p>
    <w:p w14:paraId="2C28AAF4" w14:textId="77777777" w:rsidR="0019485E" w:rsidRDefault="0019485E" w:rsidP="0019485E">
      <w:pPr>
        <w:numPr>
          <w:ilvl w:val="0"/>
          <w:numId w:val="3"/>
        </w:numPr>
        <w:spacing w:after="0" w:line="240" w:lineRule="auto"/>
        <w:rPr>
          <w:rFonts w:cstheme="minorHAnsi"/>
          <w:sz w:val="22"/>
          <w:szCs w:val="22"/>
        </w:rPr>
      </w:pPr>
      <w:r w:rsidRPr="0019485E">
        <w:rPr>
          <w:rFonts w:cstheme="minorHAnsi"/>
          <w:sz w:val="22"/>
          <w:szCs w:val="22"/>
        </w:rPr>
        <w:t>The motion carried on a unanimous roll call vote.</w:t>
      </w:r>
    </w:p>
    <w:p w14:paraId="56DED010" w14:textId="77777777" w:rsidR="00A41263" w:rsidRDefault="00A41263" w:rsidP="00A41263">
      <w:pPr>
        <w:spacing w:after="0" w:line="240" w:lineRule="auto"/>
        <w:ind w:left="0"/>
        <w:rPr>
          <w:rFonts w:cstheme="minorHAnsi"/>
          <w:sz w:val="22"/>
          <w:szCs w:val="22"/>
        </w:rPr>
      </w:pPr>
    </w:p>
    <w:p w14:paraId="4039F814" w14:textId="6040197D" w:rsidR="00A41263" w:rsidRPr="0019485E" w:rsidRDefault="00A41263" w:rsidP="00A41263">
      <w:pPr>
        <w:spacing w:after="0" w:line="240" w:lineRule="auto"/>
        <w:ind w:left="0"/>
        <w:rPr>
          <w:rFonts w:cstheme="minorHAnsi"/>
          <w:b/>
          <w:bCs/>
          <w:sz w:val="22"/>
          <w:szCs w:val="22"/>
        </w:rPr>
      </w:pPr>
      <w:r w:rsidRPr="0019485E">
        <w:rPr>
          <w:rFonts w:cstheme="minorHAnsi"/>
          <w:b/>
          <w:bCs/>
          <w:sz w:val="22"/>
          <w:szCs w:val="22"/>
        </w:rPr>
        <w:t xml:space="preserve">Item </w:t>
      </w:r>
      <w:r>
        <w:rPr>
          <w:rFonts w:cstheme="minorHAnsi"/>
          <w:b/>
          <w:bCs/>
          <w:sz w:val="22"/>
          <w:szCs w:val="22"/>
        </w:rPr>
        <w:t>4</w:t>
      </w:r>
      <w:r w:rsidRPr="0019485E">
        <w:rPr>
          <w:rFonts w:cstheme="minorHAnsi"/>
          <w:b/>
          <w:bCs/>
          <w:sz w:val="22"/>
          <w:szCs w:val="22"/>
        </w:rPr>
        <w:t xml:space="preserve"> – </w:t>
      </w:r>
      <w:r>
        <w:rPr>
          <w:rFonts w:cstheme="minorHAnsi"/>
          <w:b/>
          <w:bCs/>
          <w:sz w:val="22"/>
          <w:szCs w:val="22"/>
        </w:rPr>
        <w:t xml:space="preserve">Approve </w:t>
      </w:r>
      <w:r>
        <w:rPr>
          <w:rFonts w:cstheme="minorHAnsi"/>
          <w:b/>
          <w:bCs/>
          <w:sz w:val="22"/>
          <w:szCs w:val="22"/>
        </w:rPr>
        <w:t>Storage Fee Increase - $30/year</w:t>
      </w:r>
    </w:p>
    <w:p w14:paraId="0AEEE7F8" w14:textId="7910884A" w:rsidR="00A41263" w:rsidRDefault="00A41263" w:rsidP="00A41263">
      <w:pPr>
        <w:numPr>
          <w:ilvl w:val="0"/>
          <w:numId w:val="3"/>
        </w:numPr>
        <w:spacing w:after="0" w:line="240" w:lineRule="auto"/>
        <w:rPr>
          <w:rFonts w:cstheme="minorHAnsi"/>
          <w:b/>
          <w:bCs/>
          <w:sz w:val="22"/>
          <w:szCs w:val="22"/>
        </w:rPr>
      </w:pPr>
      <w:r w:rsidRPr="00516529">
        <w:rPr>
          <w:rFonts w:cstheme="minorHAnsi"/>
          <w:b/>
          <w:bCs/>
          <w:sz w:val="22"/>
          <w:szCs w:val="22"/>
        </w:rPr>
        <w:t xml:space="preserve">Trustee </w:t>
      </w:r>
      <w:r>
        <w:rPr>
          <w:rFonts w:cstheme="minorHAnsi"/>
          <w:b/>
          <w:bCs/>
          <w:sz w:val="22"/>
          <w:szCs w:val="22"/>
        </w:rPr>
        <w:t>Kormann</w:t>
      </w:r>
      <w:r w:rsidRPr="00516529">
        <w:rPr>
          <w:rFonts w:cstheme="minorHAnsi"/>
          <w:b/>
          <w:bCs/>
          <w:sz w:val="22"/>
          <w:szCs w:val="22"/>
        </w:rPr>
        <w:t xml:space="preserve"> made a motion to approve </w:t>
      </w:r>
      <w:r>
        <w:rPr>
          <w:rFonts w:cstheme="minorHAnsi"/>
          <w:b/>
          <w:bCs/>
          <w:sz w:val="22"/>
          <w:szCs w:val="22"/>
        </w:rPr>
        <w:t>the storage lot fee increase of $30/year.</w:t>
      </w:r>
      <w:r w:rsidRPr="00516529">
        <w:rPr>
          <w:rFonts w:cstheme="minorHAnsi"/>
          <w:b/>
          <w:bCs/>
          <w:sz w:val="22"/>
          <w:szCs w:val="22"/>
        </w:rPr>
        <w:t xml:space="preserve"> </w:t>
      </w:r>
    </w:p>
    <w:p w14:paraId="0A45BA43" w14:textId="1D061FDE" w:rsidR="00A41263" w:rsidRPr="00516529" w:rsidRDefault="00A41263" w:rsidP="00A41263">
      <w:pPr>
        <w:numPr>
          <w:ilvl w:val="0"/>
          <w:numId w:val="3"/>
        </w:numPr>
        <w:spacing w:after="0" w:line="240" w:lineRule="auto"/>
        <w:rPr>
          <w:rFonts w:cstheme="minorHAnsi"/>
          <w:b/>
          <w:bCs/>
          <w:sz w:val="22"/>
          <w:szCs w:val="22"/>
        </w:rPr>
      </w:pPr>
      <w:r w:rsidRPr="00516529">
        <w:rPr>
          <w:rFonts w:cstheme="minorHAnsi"/>
          <w:b/>
          <w:bCs/>
          <w:sz w:val="22"/>
          <w:szCs w:val="22"/>
        </w:rPr>
        <w:t xml:space="preserve">Trustee </w:t>
      </w:r>
      <w:r>
        <w:rPr>
          <w:rFonts w:cstheme="minorHAnsi"/>
          <w:b/>
          <w:bCs/>
          <w:sz w:val="22"/>
          <w:szCs w:val="22"/>
        </w:rPr>
        <w:t>Via</w:t>
      </w:r>
      <w:r w:rsidRPr="00516529">
        <w:rPr>
          <w:rFonts w:cstheme="minorHAnsi"/>
          <w:b/>
          <w:bCs/>
          <w:sz w:val="22"/>
          <w:szCs w:val="22"/>
        </w:rPr>
        <w:t xml:space="preserve"> seconded the motion.</w:t>
      </w:r>
    </w:p>
    <w:p w14:paraId="3007536A" w14:textId="77777777" w:rsidR="00A41263" w:rsidRPr="0019485E" w:rsidRDefault="00A41263" w:rsidP="00A41263">
      <w:pPr>
        <w:numPr>
          <w:ilvl w:val="0"/>
          <w:numId w:val="3"/>
        </w:numPr>
        <w:spacing w:after="0" w:line="240" w:lineRule="auto"/>
        <w:rPr>
          <w:rFonts w:cstheme="minorHAnsi"/>
          <w:sz w:val="22"/>
          <w:szCs w:val="22"/>
        </w:rPr>
      </w:pPr>
      <w:r w:rsidRPr="0019485E">
        <w:rPr>
          <w:rFonts w:cstheme="minorHAnsi"/>
          <w:sz w:val="22"/>
          <w:szCs w:val="22"/>
        </w:rPr>
        <w:t>The motion carried on a unanimous roll call vote.</w:t>
      </w:r>
    </w:p>
    <w:p w14:paraId="18C45D3F" w14:textId="77777777" w:rsidR="00A41263" w:rsidRDefault="00A41263" w:rsidP="00A41263">
      <w:pPr>
        <w:spacing w:after="0" w:line="240" w:lineRule="auto"/>
        <w:ind w:left="0"/>
        <w:rPr>
          <w:rFonts w:cstheme="minorHAnsi"/>
          <w:sz w:val="22"/>
          <w:szCs w:val="22"/>
        </w:rPr>
      </w:pPr>
    </w:p>
    <w:p w14:paraId="303F1C6B" w14:textId="5718ABE6" w:rsidR="00A41263" w:rsidRPr="0019485E" w:rsidRDefault="00A41263" w:rsidP="00A41263">
      <w:pPr>
        <w:spacing w:after="0" w:line="240" w:lineRule="auto"/>
        <w:ind w:left="0"/>
        <w:rPr>
          <w:rFonts w:cstheme="minorHAnsi"/>
          <w:b/>
          <w:bCs/>
          <w:sz w:val="22"/>
          <w:szCs w:val="22"/>
        </w:rPr>
      </w:pPr>
      <w:r w:rsidRPr="0019485E">
        <w:rPr>
          <w:rFonts w:cstheme="minorHAnsi"/>
          <w:b/>
          <w:bCs/>
          <w:sz w:val="22"/>
          <w:szCs w:val="22"/>
        </w:rPr>
        <w:t xml:space="preserve">Item </w:t>
      </w:r>
      <w:r>
        <w:rPr>
          <w:rFonts w:cstheme="minorHAnsi"/>
          <w:b/>
          <w:bCs/>
          <w:sz w:val="22"/>
          <w:szCs w:val="22"/>
        </w:rPr>
        <w:t>5</w:t>
      </w:r>
      <w:r w:rsidRPr="0019485E">
        <w:rPr>
          <w:rFonts w:cstheme="minorHAnsi"/>
          <w:b/>
          <w:bCs/>
          <w:sz w:val="22"/>
          <w:szCs w:val="22"/>
        </w:rPr>
        <w:t xml:space="preserve"> – </w:t>
      </w:r>
      <w:r>
        <w:rPr>
          <w:rFonts w:cstheme="minorHAnsi"/>
          <w:b/>
          <w:bCs/>
          <w:sz w:val="22"/>
          <w:szCs w:val="22"/>
        </w:rPr>
        <w:t xml:space="preserve">Approve </w:t>
      </w:r>
      <w:r>
        <w:rPr>
          <w:rFonts w:cstheme="minorHAnsi"/>
          <w:b/>
          <w:bCs/>
          <w:sz w:val="22"/>
          <w:szCs w:val="22"/>
        </w:rPr>
        <w:t xml:space="preserve">quote for shells for golf cart parking from Baker </w:t>
      </w:r>
      <w:proofErr w:type="spellStart"/>
      <w:r>
        <w:rPr>
          <w:rFonts w:cstheme="minorHAnsi"/>
          <w:b/>
          <w:bCs/>
          <w:sz w:val="22"/>
          <w:szCs w:val="22"/>
        </w:rPr>
        <w:t>Landclearing</w:t>
      </w:r>
      <w:proofErr w:type="spellEnd"/>
      <w:r>
        <w:rPr>
          <w:rFonts w:cstheme="minorHAnsi"/>
          <w:b/>
          <w:bCs/>
          <w:sz w:val="22"/>
          <w:szCs w:val="22"/>
        </w:rPr>
        <w:t xml:space="preserve"> of $4,600.</w:t>
      </w:r>
    </w:p>
    <w:p w14:paraId="0031F10B" w14:textId="1B2D73B2" w:rsidR="00A41263" w:rsidRDefault="00A41263" w:rsidP="00A41263">
      <w:pPr>
        <w:numPr>
          <w:ilvl w:val="0"/>
          <w:numId w:val="3"/>
        </w:numPr>
        <w:spacing w:after="0" w:line="240" w:lineRule="auto"/>
        <w:rPr>
          <w:rFonts w:cstheme="minorHAnsi"/>
          <w:b/>
          <w:bCs/>
          <w:sz w:val="22"/>
          <w:szCs w:val="22"/>
        </w:rPr>
      </w:pPr>
      <w:r w:rsidRPr="00516529">
        <w:rPr>
          <w:rFonts w:cstheme="minorHAnsi"/>
          <w:b/>
          <w:bCs/>
          <w:sz w:val="22"/>
          <w:szCs w:val="22"/>
        </w:rPr>
        <w:t xml:space="preserve">Trustee D. Hunter made a motion to approve </w:t>
      </w:r>
      <w:r>
        <w:rPr>
          <w:rFonts w:cstheme="minorHAnsi"/>
          <w:b/>
          <w:bCs/>
          <w:sz w:val="22"/>
          <w:szCs w:val="22"/>
        </w:rPr>
        <w:t xml:space="preserve">quote from Baker </w:t>
      </w:r>
      <w:proofErr w:type="spellStart"/>
      <w:r>
        <w:rPr>
          <w:rFonts w:cstheme="minorHAnsi"/>
          <w:b/>
          <w:bCs/>
          <w:sz w:val="22"/>
          <w:szCs w:val="22"/>
        </w:rPr>
        <w:t>Landclearing</w:t>
      </w:r>
      <w:proofErr w:type="spellEnd"/>
      <w:r>
        <w:rPr>
          <w:rFonts w:cstheme="minorHAnsi"/>
          <w:b/>
          <w:bCs/>
          <w:sz w:val="22"/>
          <w:szCs w:val="22"/>
        </w:rPr>
        <w:t>.</w:t>
      </w:r>
      <w:r w:rsidRPr="00516529">
        <w:rPr>
          <w:rFonts w:cstheme="minorHAnsi"/>
          <w:b/>
          <w:bCs/>
          <w:sz w:val="22"/>
          <w:szCs w:val="22"/>
        </w:rPr>
        <w:t xml:space="preserve"> </w:t>
      </w:r>
    </w:p>
    <w:p w14:paraId="16F8E101" w14:textId="2C93C47F" w:rsidR="00A41263" w:rsidRPr="00516529" w:rsidRDefault="00A41263" w:rsidP="00A41263">
      <w:pPr>
        <w:numPr>
          <w:ilvl w:val="0"/>
          <w:numId w:val="3"/>
        </w:numPr>
        <w:spacing w:after="0" w:line="240" w:lineRule="auto"/>
        <w:rPr>
          <w:rFonts w:cstheme="minorHAnsi"/>
          <w:b/>
          <w:bCs/>
          <w:sz w:val="22"/>
          <w:szCs w:val="22"/>
        </w:rPr>
      </w:pPr>
      <w:r w:rsidRPr="00516529">
        <w:rPr>
          <w:rFonts w:cstheme="minorHAnsi"/>
          <w:b/>
          <w:bCs/>
          <w:sz w:val="22"/>
          <w:szCs w:val="22"/>
        </w:rPr>
        <w:t xml:space="preserve">Trustee </w:t>
      </w:r>
      <w:r>
        <w:rPr>
          <w:rFonts w:cstheme="minorHAnsi"/>
          <w:b/>
          <w:bCs/>
          <w:sz w:val="22"/>
          <w:szCs w:val="22"/>
        </w:rPr>
        <w:t>Regula</w:t>
      </w:r>
      <w:r w:rsidRPr="00516529">
        <w:rPr>
          <w:rFonts w:cstheme="minorHAnsi"/>
          <w:b/>
          <w:bCs/>
          <w:sz w:val="22"/>
          <w:szCs w:val="22"/>
        </w:rPr>
        <w:t xml:space="preserve"> seconded the motion.</w:t>
      </w:r>
    </w:p>
    <w:p w14:paraId="64DCAB12" w14:textId="77777777" w:rsidR="00A41263" w:rsidRPr="0019485E" w:rsidRDefault="00A41263" w:rsidP="00A41263">
      <w:pPr>
        <w:numPr>
          <w:ilvl w:val="0"/>
          <w:numId w:val="3"/>
        </w:numPr>
        <w:spacing w:after="0" w:line="240" w:lineRule="auto"/>
        <w:rPr>
          <w:rFonts w:cstheme="minorHAnsi"/>
          <w:sz w:val="22"/>
          <w:szCs w:val="22"/>
        </w:rPr>
      </w:pPr>
      <w:r w:rsidRPr="0019485E">
        <w:rPr>
          <w:rFonts w:cstheme="minorHAnsi"/>
          <w:sz w:val="22"/>
          <w:szCs w:val="22"/>
        </w:rPr>
        <w:t>The motion carried on a unanimous roll call vote.</w:t>
      </w:r>
    </w:p>
    <w:p w14:paraId="40A25FB9" w14:textId="77777777" w:rsidR="00A41263" w:rsidRDefault="00A41263" w:rsidP="00A41263">
      <w:pPr>
        <w:spacing w:after="0" w:line="240" w:lineRule="auto"/>
        <w:ind w:left="0"/>
        <w:rPr>
          <w:rFonts w:cstheme="minorHAnsi"/>
          <w:sz w:val="22"/>
          <w:szCs w:val="22"/>
        </w:rPr>
      </w:pPr>
    </w:p>
    <w:p w14:paraId="1F44450D" w14:textId="33210A76" w:rsidR="00A41263" w:rsidRPr="0019485E" w:rsidRDefault="00A41263" w:rsidP="00A41263">
      <w:pPr>
        <w:spacing w:after="0" w:line="240" w:lineRule="auto"/>
        <w:ind w:left="0"/>
        <w:rPr>
          <w:rFonts w:cstheme="minorHAnsi"/>
          <w:b/>
          <w:bCs/>
          <w:sz w:val="22"/>
          <w:szCs w:val="22"/>
        </w:rPr>
      </w:pPr>
      <w:r w:rsidRPr="0019485E">
        <w:rPr>
          <w:rFonts w:cstheme="minorHAnsi"/>
          <w:b/>
          <w:bCs/>
          <w:sz w:val="22"/>
          <w:szCs w:val="22"/>
        </w:rPr>
        <w:t xml:space="preserve">Item </w:t>
      </w:r>
      <w:r>
        <w:rPr>
          <w:rFonts w:cstheme="minorHAnsi"/>
          <w:b/>
          <w:bCs/>
          <w:sz w:val="22"/>
          <w:szCs w:val="22"/>
        </w:rPr>
        <w:t>6</w:t>
      </w:r>
      <w:r w:rsidRPr="0019485E">
        <w:rPr>
          <w:rFonts w:cstheme="minorHAnsi"/>
          <w:b/>
          <w:bCs/>
          <w:sz w:val="22"/>
          <w:szCs w:val="22"/>
        </w:rPr>
        <w:t xml:space="preserve"> – </w:t>
      </w:r>
      <w:r>
        <w:rPr>
          <w:rFonts w:cstheme="minorHAnsi"/>
          <w:b/>
          <w:bCs/>
          <w:sz w:val="22"/>
          <w:szCs w:val="22"/>
        </w:rPr>
        <w:t xml:space="preserve">Approve </w:t>
      </w:r>
      <w:r>
        <w:rPr>
          <w:rFonts w:cstheme="minorHAnsi"/>
          <w:b/>
          <w:bCs/>
          <w:sz w:val="22"/>
          <w:szCs w:val="22"/>
        </w:rPr>
        <w:t xml:space="preserve">increased monthly cost of $377 for updated </w:t>
      </w:r>
      <w:proofErr w:type="spellStart"/>
      <w:r>
        <w:rPr>
          <w:rFonts w:cstheme="minorHAnsi"/>
          <w:b/>
          <w:bCs/>
          <w:sz w:val="22"/>
          <w:szCs w:val="22"/>
        </w:rPr>
        <w:t>HOALife</w:t>
      </w:r>
      <w:proofErr w:type="spellEnd"/>
      <w:r>
        <w:rPr>
          <w:rFonts w:cstheme="minorHAnsi"/>
          <w:b/>
          <w:bCs/>
          <w:sz w:val="22"/>
          <w:szCs w:val="22"/>
        </w:rPr>
        <w:t xml:space="preserve"> Program</w:t>
      </w:r>
    </w:p>
    <w:p w14:paraId="1919D3D3" w14:textId="6E336629" w:rsidR="00A41263" w:rsidRDefault="00A41263" w:rsidP="00A41263">
      <w:pPr>
        <w:numPr>
          <w:ilvl w:val="0"/>
          <w:numId w:val="3"/>
        </w:numPr>
        <w:spacing w:after="0" w:line="240" w:lineRule="auto"/>
        <w:rPr>
          <w:rFonts w:cstheme="minorHAnsi"/>
          <w:b/>
          <w:bCs/>
          <w:sz w:val="22"/>
          <w:szCs w:val="22"/>
        </w:rPr>
      </w:pPr>
      <w:r w:rsidRPr="00516529">
        <w:rPr>
          <w:rFonts w:cstheme="minorHAnsi"/>
          <w:b/>
          <w:bCs/>
          <w:sz w:val="22"/>
          <w:szCs w:val="22"/>
        </w:rPr>
        <w:t xml:space="preserve">Trustee </w:t>
      </w:r>
      <w:r>
        <w:rPr>
          <w:rFonts w:cstheme="minorHAnsi"/>
          <w:b/>
          <w:bCs/>
          <w:sz w:val="22"/>
          <w:szCs w:val="22"/>
        </w:rPr>
        <w:t>Regula</w:t>
      </w:r>
      <w:r w:rsidRPr="00516529">
        <w:rPr>
          <w:rFonts w:cstheme="minorHAnsi"/>
          <w:b/>
          <w:bCs/>
          <w:sz w:val="22"/>
          <w:szCs w:val="22"/>
        </w:rPr>
        <w:t xml:space="preserve"> made a motion to approve </w:t>
      </w:r>
      <w:r>
        <w:rPr>
          <w:rFonts w:cstheme="minorHAnsi"/>
          <w:b/>
          <w:bCs/>
          <w:sz w:val="22"/>
          <w:szCs w:val="22"/>
        </w:rPr>
        <w:t xml:space="preserve">increased monthly cost for </w:t>
      </w:r>
      <w:proofErr w:type="spellStart"/>
      <w:r>
        <w:rPr>
          <w:rFonts w:cstheme="minorHAnsi"/>
          <w:b/>
          <w:bCs/>
          <w:sz w:val="22"/>
          <w:szCs w:val="22"/>
        </w:rPr>
        <w:t>HOALife</w:t>
      </w:r>
      <w:proofErr w:type="spellEnd"/>
      <w:r>
        <w:rPr>
          <w:rFonts w:cstheme="minorHAnsi"/>
          <w:b/>
          <w:bCs/>
          <w:sz w:val="22"/>
          <w:szCs w:val="22"/>
        </w:rPr>
        <w:t xml:space="preserve"> Program</w:t>
      </w:r>
      <w:r w:rsidRPr="00516529">
        <w:rPr>
          <w:rFonts w:cstheme="minorHAnsi"/>
          <w:b/>
          <w:bCs/>
          <w:sz w:val="22"/>
          <w:szCs w:val="22"/>
        </w:rPr>
        <w:t xml:space="preserve"> </w:t>
      </w:r>
    </w:p>
    <w:p w14:paraId="0EDFFFCD" w14:textId="1F3E101E" w:rsidR="00A41263" w:rsidRPr="00516529" w:rsidRDefault="00A41263" w:rsidP="00A41263">
      <w:pPr>
        <w:numPr>
          <w:ilvl w:val="0"/>
          <w:numId w:val="3"/>
        </w:numPr>
        <w:spacing w:after="0" w:line="240" w:lineRule="auto"/>
        <w:rPr>
          <w:rFonts w:cstheme="minorHAnsi"/>
          <w:b/>
          <w:bCs/>
          <w:sz w:val="22"/>
          <w:szCs w:val="22"/>
        </w:rPr>
      </w:pPr>
      <w:r w:rsidRPr="00516529">
        <w:rPr>
          <w:rFonts w:cstheme="minorHAnsi"/>
          <w:b/>
          <w:bCs/>
          <w:sz w:val="22"/>
          <w:szCs w:val="22"/>
        </w:rPr>
        <w:t xml:space="preserve">Trustee </w:t>
      </w:r>
      <w:r>
        <w:rPr>
          <w:rFonts w:cstheme="minorHAnsi"/>
          <w:b/>
          <w:bCs/>
          <w:sz w:val="22"/>
          <w:szCs w:val="22"/>
        </w:rPr>
        <w:t>Kormann</w:t>
      </w:r>
      <w:r w:rsidRPr="00516529">
        <w:rPr>
          <w:rFonts w:cstheme="minorHAnsi"/>
          <w:b/>
          <w:bCs/>
          <w:sz w:val="22"/>
          <w:szCs w:val="22"/>
        </w:rPr>
        <w:t xml:space="preserve"> seconded the motion.</w:t>
      </w:r>
    </w:p>
    <w:p w14:paraId="42650D26" w14:textId="77777777" w:rsidR="00A41263" w:rsidRPr="0019485E" w:rsidRDefault="00A41263" w:rsidP="00A41263">
      <w:pPr>
        <w:numPr>
          <w:ilvl w:val="0"/>
          <w:numId w:val="3"/>
        </w:numPr>
        <w:spacing w:after="0" w:line="240" w:lineRule="auto"/>
        <w:rPr>
          <w:rFonts w:cstheme="minorHAnsi"/>
          <w:sz w:val="22"/>
          <w:szCs w:val="22"/>
        </w:rPr>
      </w:pPr>
      <w:r w:rsidRPr="0019485E">
        <w:rPr>
          <w:rFonts w:cstheme="minorHAnsi"/>
          <w:sz w:val="22"/>
          <w:szCs w:val="22"/>
        </w:rPr>
        <w:t>The motion carried on a unanimous roll call vote.</w:t>
      </w:r>
    </w:p>
    <w:p w14:paraId="70379461" w14:textId="77777777" w:rsidR="00A41263" w:rsidRPr="0019485E" w:rsidRDefault="00A41263" w:rsidP="00A41263">
      <w:pPr>
        <w:spacing w:after="0" w:line="240" w:lineRule="auto"/>
        <w:ind w:left="0"/>
        <w:rPr>
          <w:rFonts w:cstheme="minorHAnsi"/>
          <w:sz w:val="22"/>
          <w:szCs w:val="22"/>
        </w:rPr>
      </w:pPr>
    </w:p>
    <w:p w14:paraId="77A80411" w14:textId="1B44B72A" w:rsidR="00CF6FD3" w:rsidRDefault="00A41263" w:rsidP="001236BA">
      <w:pPr>
        <w:ind w:left="0"/>
        <w:rPr>
          <w:rFonts w:cstheme="minorHAnsi"/>
          <w:b/>
          <w:bCs/>
          <w:sz w:val="22"/>
          <w:szCs w:val="22"/>
        </w:rPr>
      </w:pPr>
      <w:r w:rsidRPr="00A41263">
        <w:rPr>
          <w:rFonts w:cstheme="minorHAnsi"/>
          <w:b/>
          <w:bCs/>
          <w:sz w:val="22"/>
          <w:szCs w:val="22"/>
          <w:u w:val="single"/>
        </w:rPr>
        <w:t>NEXT STEPS</w:t>
      </w:r>
      <w:r>
        <w:rPr>
          <w:rFonts w:cstheme="minorHAnsi"/>
          <w:b/>
          <w:bCs/>
          <w:sz w:val="22"/>
          <w:szCs w:val="22"/>
        </w:rPr>
        <w:t>:</w:t>
      </w:r>
    </w:p>
    <w:p w14:paraId="7321ECD1" w14:textId="293669F1" w:rsidR="00A41263" w:rsidRDefault="00A41263" w:rsidP="001236BA">
      <w:pPr>
        <w:ind w:left="0"/>
        <w:rPr>
          <w:rFonts w:cstheme="minorHAnsi"/>
          <w:sz w:val="22"/>
          <w:szCs w:val="22"/>
        </w:rPr>
      </w:pPr>
      <w:r>
        <w:rPr>
          <w:rFonts w:cstheme="minorHAnsi"/>
          <w:b/>
          <w:bCs/>
          <w:sz w:val="22"/>
          <w:szCs w:val="22"/>
        </w:rPr>
        <w:t>Trustee Regula</w:t>
      </w:r>
      <w:r>
        <w:rPr>
          <w:rFonts w:cstheme="minorHAnsi"/>
          <w:sz w:val="22"/>
          <w:szCs w:val="22"/>
        </w:rPr>
        <w:t xml:space="preserve"> will review Policies and Procedures regarding consequences for residents who don’t abide by the rules.</w:t>
      </w:r>
    </w:p>
    <w:p w14:paraId="1DB6268C" w14:textId="67F09F9F" w:rsidR="00A41263" w:rsidRDefault="00A41263" w:rsidP="001236BA">
      <w:pPr>
        <w:ind w:left="0"/>
        <w:rPr>
          <w:rFonts w:cstheme="minorHAnsi"/>
          <w:sz w:val="22"/>
          <w:szCs w:val="22"/>
        </w:rPr>
      </w:pPr>
      <w:r w:rsidRPr="00A41263">
        <w:rPr>
          <w:rFonts w:cstheme="minorHAnsi"/>
          <w:b/>
          <w:bCs/>
          <w:sz w:val="22"/>
          <w:szCs w:val="22"/>
        </w:rPr>
        <w:t>Trustee Via</w:t>
      </w:r>
      <w:r>
        <w:rPr>
          <w:rFonts w:cstheme="minorHAnsi"/>
          <w:sz w:val="22"/>
          <w:szCs w:val="22"/>
        </w:rPr>
        <w:t xml:space="preserve"> will oversee cleaning out plants at DeSoto entrance and bring ideas for </w:t>
      </w:r>
      <w:proofErr w:type="gramStart"/>
      <w:r>
        <w:rPr>
          <w:rFonts w:cstheme="minorHAnsi"/>
          <w:sz w:val="22"/>
          <w:szCs w:val="22"/>
        </w:rPr>
        <w:t>repainting,  colors</w:t>
      </w:r>
      <w:proofErr w:type="gramEnd"/>
      <w:r>
        <w:rPr>
          <w:rFonts w:cstheme="minorHAnsi"/>
          <w:sz w:val="22"/>
          <w:szCs w:val="22"/>
        </w:rPr>
        <w:t>, changing letters, etc. to be voted on next month.</w:t>
      </w:r>
    </w:p>
    <w:p w14:paraId="4C5A8B45" w14:textId="77777777" w:rsidR="00A41263" w:rsidRPr="00A41263" w:rsidRDefault="00A41263" w:rsidP="001236BA">
      <w:pPr>
        <w:ind w:left="0"/>
        <w:rPr>
          <w:rFonts w:cstheme="minorHAnsi"/>
          <w:sz w:val="22"/>
          <w:szCs w:val="22"/>
        </w:rPr>
      </w:pPr>
    </w:p>
    <w:p w14:paraId="37FA295B" w14:textId="0943F89D" w:rsidR="001236BA" w:rsidRPr="001236BA" w:rsidRDefault="0097438B" w:rsidP="001236BA">
      <w:pPr>
        <w:ind w:left="0"/>
        <w:rPr>
          <w:rFonts w:cstheme="minorHAnsi"/>
          <w:b/>
          <w:bCs/>
          <w:sz w:val="22"/>
          <w:szCs w:val="22"/>
          <w:u w:val="single"/>
        </w:rPr>
      </w:pPr>
      <w:r>
        <w:rPr>
          <w:rFonts w:cstheme="minorHAnsi"/>
          <w:b/>
          <w:bCs/>
          <w:sz w:val="22"/>
          <w:szCs w:val="22"/>
          <w:u w:val="single"/>
        </w:rPr>
        <w:t>ADJOURN BOARD MEETING</w:t>
      </w:r>
    </w:p>
    <w:p w14:paraId="133F4CA6" w14:textId="3399490B" w:rsidR="00EE3B98" w:rsidRPr="00E330DC" w:rsidRDefault="00EE3B98" w:rsidP="0046311F">
      <w:pPr>
        <w:pStyle w:val="ListParagraph"/>
        <w:numPr>
          <w:ilvl w:val="0"/>
          <w:numId w:val="4"/>
        </w:numPr>
        <w:spacing w:after="0" w:line="240" w:lineRule="auto"/>
        <w:rPr>
          <w:rFonts w:cstheme="minorHAnsi"/>
          <w:b/>
          <w:bCs/>
          <w:sz w:val="22"/>
          <w:szCs w:val="22"/>
        </w:rPr>
      </w:pPr>
      <w:r w:rsidRPr="00E330DC">
        <w:rPr>
          <w:rFonts w:cstheme="minorHAnsi"/>
          <w:b/>
          <w:bCs/>
          <w:sz w:val="22"/>
          <w:szCs w:val="22"/>
        </w:rPr>
        <w:t>Trustee</w:t>
      </w:r>
      <w:r w:rsidR="00962464">
        <w:rPr>
          <w:rFonts w:cstheme="minorHAnsi"/>
          <w:b/>
          <w:bCs/>
          <w:sz w:val="22"/>
          <w:szCs w:val="22"/>
        </w:rPr>
        <w:t xml:space="preserve"> </w:t>
      </w:r>
      <w:r w:rsidR="001A6070">
        <w:rPr>
          <w:rFonts w:cstheme="minorHAnsi"/>
          <w:b/>
          <w:bCs/>
          <w:sz w:val="22"/>
          <w:szCs w:val="22"/>
        </w:rPr>
        <w:t>Kormann</w:t>
      </w:r>
      <w:r w:rsidR="0092294B">
        <w:rPr>
          <w:rFonts w:cstheme="minorHAnsi"/>
          <w:b/>
          <w:bCs/>
          <w:sz w:val="22"/>
          <w:szCs w:val="22"/>
        </w:rPr>
        <w:t xml:space="preserve"> </w:t>
      </w:r>
      <w:r w:rsidRPr="00E330DC">
        <w:rPr>
          <w:rFonts w:cstheme="minorHAnsi"/>
          <w:b/>
          <w:bCs/>
          <w:sz w:val="22"/>
          <w:szCs w:val="22"/>
        </w:rPr>
        <w:t>made a motion to Adjourn the Board Meeting.</w:t>
      </w:r>
    </w:p>
    <w:p w14:paraId="7E6C2895" w14:textId="48E9433A" w:rsidR="00EE3B98" w:rsidRPr="00A93853" w:rsidRDefault="00EE3B98" w:rsidP="0046311F">
      <w:pPr>
        <w:pStyle w:val="ListParagraph"/>
        <w:keepNext/>
        <w:numPr>
          <w:ilvl w:val="0"/>
          <w:numId w:val="3"/>
        </w:numPr>
        <w:spacing w:after="0" w:line="240" w:lineRule="auto"/>
        <w:rPr>
          <w:rFonts w:cstheme="minorHAnsi"/>
          <w:sz w:val="22"/>
          <w:szCs w:val="22"/>
        </w:rPr>
      </w:pPr>
      <w:r>
        <w:rPr>
          <w:rFonts w:cstheme="minorHAnsi"/>
          <w:b/>
          <w:bCs/>
          <w:sz w:val="22"/>
          <w:szCs w:val="22"/>
        </w:rPr>
        <w:t>Trustee</w:t>
      </w:r>
      <w:r w:rsidR="004C2079">
        <w:rPr>
          <w:rFonts w:cstheme="minorHAnsi"/>
          <w:b/>
          <w:bCs/>
          <w:sz w:val="22"/>
          <w:szCs w:val="22"/>
        </w:rPr>
        <w:t xml:space="preserve"> </w:t>
      </w:r>
      <w:r w:rsidR="001A6070">
        <w:rPr>
          <w:rFonts w:cstheme="minorHAnsi"/>
          <w:b/>
          <w:bCs/>
          <w:sz w:val="22"/>
          <w:szCs w:val="22"/>
        </w:rPr>
        <w:t>Ward</w:t>
      </w:r>
      <w:r w:rsidR="004E15BA">
        <w:rPr>
          <w:rFonts w:cstheme="minorHAnsi"/>
          <w:b/>
          <w:bCs/>
          <w:sz w:val="22"/>
          <w:szCs w:val="22"/>
        </w:rPr>
        <w:t xml:space="preserve"> </w:t>
      </w:r>
      <w:r w:rsidRPr="00A93853">
        <w:rPr>
          <w:rFonts w:cstheme="minorHAnsi"/>
          <w:b/>
          <w:bCs/>
          <w:sz w:val="22"/>
          <w:szCs w:val="22"/>
        </w:rPr>
        <w:t>seconded the motion.</w:t>
      </w:r>
    </w:p>
    <w:p w14:paraId="165DE9BF" w14:textId="77777777" w:rsidR="00EE3B98" w:rsidRPr="00976F62" w:rsidRDefault="00EE3B98" w:rsidP="0046311F">
      <w:pPr>
        <w:pStyle w:val="ListParagraph"/>
        <w:keepNext/>
        <w:numPr>
          <w:ilvl w:val="0"/>
          <w:numId w:val="3"/>
        </w:numPr>
        <w:spacing w:after="0" w:line="240" w:lineRule="auto"/>
        <w:rPr>
          <w:rFonts w:cstheme="minorHAnsi"/>
          <w:sz w:val="22"/>
          <w:szCs w:val="22"/>
        </w:rPr>
      </w:pPr>
      <w:r>
        <w:rPr>
          <w:rFonts w:cstheme="minorHAnsi"/>
          <w:sz w:val="22"/>
          <w:szCs w:val="22"/>
        </w:rPr>
        <w:t>The motion carried on a unanimous roll call vote</w:t>
      </w:r>
      <w:r>
        <w:rPr>
          <w:rFonts w:cstheme="minorHAnsi"/>
          <w:b/>
          <w:bCs/>
          <w:sz w:val="22"/>
          <w:szCs w:val="22"/>
        </w:rPr>
        <w:t>.</w:t>
      </w:r>
    </w:p>
    <w:p w14:paraId="0698B8F5" w14:textId="77777777" w:rsidR="00976F62" w:rsidRDefault="00976F62" w:rsidP="00976F62">
      <w:pPr>
        <w:pStyle w:val="ListParagraph"/>
        <w:keepNext/>
        <w:spacing w:after="0" w:line="240" w:lineRule="auto"/>
        <w:rPr>
          <w:rFonts w:cstheme="minorHAnsi"/>
          <w:sz w:val="22"/>
          <w:szCs w:val="22"/>
        </w:rPr>
      </w:pPr>
    </w:p>
    <w:p w14:paraId="43E74517" w14:textId="0E297FF3" w:rsidR="0046311F" w:rsidRDefault="00EE3B98" w:rsidP="004327FB">
      <w:pPr>
        <w:rPr>
          <w:rFonts w:cstheme="minorHAnsi"/>
          <w:b/>
          <w:bCs/>
          <w:sz w:val="22"/>
          <w:szCs w:val="22"/>
        </w:rPr>
      </w:pPr>
      <w:r>
        <w:rPr>
          <w:rFonts w:cstheme="minorHAnsi"/>
          <w:b/>
          <w:bCs/>
          <w:sz w:val="22"/>
          <w:szCs w:val="22"/>
        </w:rPr>
        <w:t>The Board Meeting adjourned a</w:t>
      </w:r>
      <w:r w:rsidR="00BC1A9C">
        <w:rPr>
          <w:rFonts w:cstheme="minorHAnsi"/>
          <w:b/>
          <w:bCs/>
          <w:sz w:val="22"/>
          <w:szCs w:val="22"/>
        </w:rPr>
        <w:t>t</w:t>
      </w:r>
      <w:r w:rsidR="0097438B">
        <w:rPr>
          <w:rFonts w:cstheme="minorHAnsi"/>
          <w:b/>
          <w:bCs/>
          <w:sz w:val="22"/>
          <w:szCs w:val="22"/>
        </w:rPr>
        <w:t xml:space="preserve"> 1:</w:t>
      </w:r>
      <w:r w:rsidR="001A6070">
        <w:rPr>
          <w:rFonts w:cstheme="minorHAnsi"/>
          <w:b/>
          <w:bCs/>
          <w:sz w:val="22"/>
          <w:szCs w:val="22"/>
        </w:rPr>
        <w:t>1</w:t>
      </w:r>
      <w:r w:rsidR="00A41263">
        <w:rPr>
          <w:rFonts w:cstheme="minorHAnsi"/>
          <w:b/>
          <w:bCs/>
          <w:sz w:val="22"/>
          <w:szCs w:val="22"/>
        </w:rPr>
        <w:t>3</w:t>
      </w:r>
      <w:r w:rsidR="0097438B">
        <w:rPr>
          <w:rFonts w:cstheme="minorHAnsi"/>
          <w:b/>
          <w:bCs/>
          <w:sz w:val="22"/>
          <w:szCs w:val="22"/>
        </w:rPr>
        <w:t xml:space="preserve"> </w:t>
      </w:r>
      <w:r w:rsidR="000148CA">
        <w:rPr>
          <w:rFonts w:cstheme="minorHAnsi"/>
          <w:b/>
          <w:bCs/>
          <w:sz w:val="22"/>
          <w:szCs w:val="22"/>
        </w:rPr>
        <w:t>p</w:t>
      </w:r>
      <w:r w:rsidR="0097438B">
        <w:rPr>
          <w:rFonts w:cstheme="minorHAnsi"/>
          <w:b/>
          <w:bCs/>
          <w:sz w:val="22"/>
          <w:szCs w:val="22"/>
        </w:rPr>
        <w:t>.m.</w:t>
      </w:r>
      <w:r w:rsidR="0092294B">
        <w:rPr>
          <w:rFonts w:cstheme="minorHAnsi"/>
          <w:b/>
          <w:bCs/>
          <w:sz w:val="22"/>
          <w:szCs w:val="22"/>
        </w:rPr>
        <w:t xml:space="preserve"> </w:t>
      </w:r>
    </w:p>
    <w:sectPr w:rsidR="0046311F" w:rsidSect="008B3FA8">
      <w:headerReference w:type="even" r:id="rId7"/>
      <w:headerReference w:type="default" r:id="rId8"/>
      <w:footerReference w:type="even" r:id="rId9"/>
      <w:footerReference w:type="default" r:id="rId10"/>
      <w:headerReference w:type="first" r:id="rId11"/>
      <w:footerReference w:type="first" r:id="rId12"/>
      <w:pgSz w:w="12240" w:h="15840"/>
      <w:pgMar w:top="634" w:right="1296" w:bottom="360" w:left="129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7F95" w14:textId="77777777" w:rsidR="003B0DBF" w:rsidRDefault="003B0DBF" w:rsidP="00680CA0">
      <w:pPr>
        <w:spacing w:after="0" w:line="240" w:lineRule="auto"/>
      </w:pPr>
      <w:r>
        <w:separator/>
      </w:r>
    </w:p>
  </w:endnote>
  <w:endnote w:type="continuationSeparator" w:id="0">
    <w:p w14:paraId="4A8BD8E6" w14:textId="77777777" w:rsidR="003B0DBF" w:rsidRDefault="003B0DBF" w:rsidP="0068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55D5" w14:textId="77777777" w:rsidR="000B6D41" w:rsidRDefault="000B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29C8" w14:textId="77777777" w:rsidR="000B6D41" w:rsidRDefault="000B6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A62B" w14:textId="77777777" w:rsidR="000B6D41" w:rsidRDefault="000B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9A8B" w14:textId="77777777" w:rsidR="003B0DBF" w:rsidRDefault="003B0DBF" w:rsidP="00680CA0">
      <w:pPr>
        <w:spacing w:after="0" w:line="240" w:lineRule="auto"/>
      </w:pPr>
      <w:r>
        <w:separator/>
      </w:r>
    </w:p>
  </w:footnote>
  <w:footnote w:type="continuationSeparator" w:id="0">
    <w:p w14:paraId="727A7E14" w14:textId="77777777" w:rsidR="003B0DBF" w:rsidRDefault="003B0DBF" w:rsidP="00680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39AD" w14:textId="77777777" w:rsidR="000B6D41" w:rsidRDefault="000B6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133577"/>
      <w:docPartObj>
        <w:docPartGallery w:val="Watermarks"/>
        <w:docPartUnique/>
      </w:docPartObj>
    </w:sdtPr>
    <w:sdtEndPr/>
    <w:sdtContent>
      <w:p w14:paraId="700EB432" w14:textId="6791B362" w:rsidR="00DA5569" w:rsidRDefault="00F84D1C">
        <w:pPr>
          <w:pStyle w:val="Header"/>
        </w:pPr>
        <w:r>
          <w:rPr>
            <w:noProof/>
          </w:rPr>
          <w:pict w14:anchorId="1C2D0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BF7C" w14:textId="77777777" w:rsidR="000B6D41" w:rsidRDefault="000B6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94B"/>
    <w:multiLevelType w:val="hybridMultilevel"/>
    <w:tmpl w:val="179A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216F"/>
    <w:multiLevelType w:val="hybridMultilevel"/>
    <w:tmpl w:val="D564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47670"/>
    <w:multiLevelType w:val="hybridMultilevel"/>
    <w:tmpl w:val="118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572D4"/>
    <w:multiLevelType w:val="hybridMultilevel"/>
    <w:tmpl w:val="1CF4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B3B19"/>
    <w:multiLevelType w:val="hybridMultilevel"/>
    <w:tmpl w:val="41F4BDD8"/>
    <w:lvl w:ilvl="0" w:tplc="F8428F6A">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64206"/>
    <w:multiLevelType w:val="hybridMultilevel"/>
    <w:tmpl w:val="0ED6A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616670"/>
    <w:multiLevelType w:val="hybridMultilevel"/>
    <w:tmpl w:val="3686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D14B93"/>
    <w:multiLevelType w:val="hybridMultilevel"/>
    <w:tmpl w:val="FAB8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8095E"/>
    <w:multiLevelType w:val="hybridMultilevel"/>
    <w:tmpl w:val="FA9A9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B93A70"/>
    <w:multiLevelType w:val="hybridMultilevel"/>
    <w:tmpl w:val="2690B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3C4B3B"/>
    <w:multiLevelType w:val="hybridMultilevel"/>
    <w:tmpl w:val="BDB4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8732C"/>
    <w:multiLevelType w:val="hybridMultilevel"/>
    <w:tmpl w:val="52FAB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BE5DAB"/>
    <w:multiLevelType w:val="hybridMultilevel"/>
    <w:tmpl w:val="835E1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6956DB"/>
    <w:multiLevelType w:val="hybridMultilevel"/>
    <w:tmpl w:val="C5BE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B6894"/>
    <w:multiLevelType w:val="hybridMultilevel"/>
    <w:tmpl w:val="AA34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80F06"/>
    <w:multiLevelType w:val="hybridMultilevel"/>
    <w:tmpl w:val="1FC6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C3251"/>
    <w:multiLevelType w:val="hybridMultilevel"/>
    <w:tmpl w:val="10F87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D39F1"/>
    <w:multiLevelType w:val="hybridMultilevel"/>
    <w:tmpl w:val="1B366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8D7E5A"/>
    <w:multiLevelType w:val="hybridMultilevel"/>
    <w:tmpl w:val="0E96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45229"/>
    <w:multiLevelType w:val="hybridMultilevel"/>
    <w:tmpl w:val="70BC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8523D"/>
    <w:multiLevelType w:val="hybridMultilevel"/>
    <w:tmpl w:val="8FB0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65132"/>
    <w:multiLevelType w:val="hybridMultilevel"/>
    <w:tmpl w:val="6D527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B425A"/>
    <w:multiLevelType w:val="hybridMultilevel"/>
    <w:tmpl w:val="F9D4E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5275F87"/>
    <w:multiLevelType w:val="hybridMultilevel"/>
    <w:tmpl w:val="0CD6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F0280"/>
    <w:multiLevelType w:val="hybridMultilevel"/>
    <w:tmpl w:val="46CE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F3E6A"/>
    <w:multiLevelType w:val="hybridMultilevel"/>
    <w:tmpl w:val="2CDEA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350549"/>
    <w:multiLevelType w:val="hybridMultilevel"/>
    <w:tmpl w:val="063A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94A28"/>
    <w:multiLevelType w:val="hybridMultilevel"/>
    <w:tmpl w:val="2B305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5648"/>
    <w:multiLevelType w:val="hybridMultilevel"/>
    <w:tmpl w:val="9AC023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D1023"/>
    <w:multiLevelType w:val="hybridMultilevel"/>
    <w:tmpl w:val="84646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2297B"/>
    <w:multiLevelType w:val="hybridMultilevel"/>
    <w:tmpl w:val="242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67580"/>
    <w:multiLevelType w:val="hybridMultilevel"/>
    <w:tmpl w:val="2368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E1EF3"/>
    <w:multiLevelType w:val="hybridMultilevel"/>
    <w:tmpl w:val="2F0A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C68F6"/>
    <w:multiLevelType w:val="hybridMultilevel"/>
    <w:tmpl w:val="CA3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23861"/>
    <w:multiLevelType w:val="hybridMultilevel"/>
    <w:tmpl w:val="3CCCA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B63D6"/>
    <w:multiLevelType w:val="hybridMultilevel"/>
    <w:tmpl w:val="BCF6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084476">
    <w:abstractNumId w:val="17"/>
  </w:num>
  <w:num w:numId="2" w16cid:durableId="2009402678">
    <w:abstractNumId w:val="22"/>
  </w:num>
  <w:num w:numId="3" w16cid:durableId="1415200949">
    <w:abstractNumId w:val="21"/>
  </w:num>
  <w:num w:numId="4" w16cid:durableId="1692608554">
    <w:abstractNumId w:val="0"/>
  </w:num>
  <w:num w:numId="5" w16cid:durableId="491918292">
    <w:abstractNumId w:val="23"/>
  </w:num>
  <w:num w:numId="6" w16cid:durableId="678775969">
    <w:abstractNumId w:val="7"/>
  </w:num>
  <w:num w:numId="7" w16cid:durableId="657029234">
    <w:abstractNumId w:val="28"/>
  </w:num>
  <w:num w:numId="8" w16cid:durableId="419527626">
    <w:abstractNumId w:val="16"/>
  </w:num>
  <w:num w:numId="9" w16cid:durableId="275989264">
    <w:abstractNumId w:val="29"/>
  </w:num>
  <w:num w:numId="10" w16cid:durableId="1916937803">
    <w:abstractNumId w:val="11"/>
  </w:num>
  <w:num w:numId="11" w16cid:durableId="1954969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5424462">
    <w:abstractNumId w:val="5"/>
  </w:num>
  <w:num w:numId="13" w16cid:durableId="32510666">
    <w:abstractNumId w:val="2"/>
  </w:num>
  <w:num w:numId="14" w16cid:durableId="1270970152">
    <w:abstractNumId w:val="33"/>
  </w:num>
  <w:num w:numId="15" w16cid:durableId="461313484">
    <w:abstractNumId w:val="32"/>
  </w:num>
  <w:num w:numId="16" w16cid:durableId="1948385908">
    <w:abstractNumId w:val="15"/>
  </w:num>
  <w:num w:numId="17" w16cid:durableId="919020845">
    <w:abstractNumId w:val="20"/>
  </w:num>
  <w:num w:numId="18" w16cid:durableId="601914482">
    <w:abstractNumId w:val="26"/>
  </w:num>
  <w:num w:numId="19" w16cid:durableId="531502570">
    <w:abstractNumId w:val="30"/>
  </w:num>
  <w:num w:numId="20" w16cid:durableId="786857057">
    <w:abstractNumId w:val="18"/>
  </w:num>
  <w:num w:numId="21" w16cid:durableId="1947543692">
    <w:abstractNumId w:val="12"/>
  </w:num>
  <w:num w:numId="22" w16cid:durableId="1605842645">
    <w:abstractNumId w:val="13"/>
  </w:num>
  <w:num w:numId="23" w16cid:durableId="2003192285">
    <w:abstractNumId w:val="27"/>
  </w:num>
  <w:num w:numId="24" w16cid:durableId="1020352094">
    <w:abstractNumId w:val="8"/>
  </w:num>
  <w:num w:numId="25" w16cid:durableId="489178508">
    <w:abstractNumId w:val="19"/>
  </w:num>
  <w:num w:numId="26" w16cid:durableId="1209225597">
    <w:abstractNumId w:val="24"/>
  </w:num>
  <w:num w:numId="27" w16cid:durableId="109207724">
    <w:abstractNumId w:val="4"/>
  </w:num>
  <w:num w:numId="28" w16cid:durableId="274290213">
    <w:abstractNumId w:val="3"/>
  </w:num>
  <w:num w:numId="29" w16cid:durableId="1491143573">
    <w:abstractNumId w:val="31"/>
  </w:num>
  <w:num w:numId="30" w16cid:durableId="1177109834">
    <w:abstractNumId w:val="35"/>
  </w:num>
  <w:num w:numId="31" w16cid:durableId="944078828">
    <w:abstractNumId w:val="14"/>
  </w:num>
  <w:num w:numId="32" w16cid:durableId="1910842252">
    <w:abstractNumId w:val="34"/>
  </w:num>
  <w:num w:numId="33" w16cid:durableId="1151143303">
    <w:abstractNumId w:val="9"/>
  </w:num>
  <w:num w:numId="34" w16cid:durableId="865800178">
    <w:abstractNumId w:val="25"/>
  </w:num>
  <w:num w:numId="35" w16cid:durableId="1835101935">
    <w:abstractNumId w:val="6"/>
  </w:num>
  <w:num w:numId="36" w16cid:durableId="993024092">
    <w:abstractNumId w:val="1"/>
  </w:num>
  <w:num w:numId="37" w16cid:durableId="30339008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98"/>
    <w:rsid w:val="00000320"/>
    <w:rsid w:val="00001BDE"/>
    <w:rsid w:val="00002399"/>
    <w:rsid w:val="0000673A"/>
    <w:rsid w:val="00013293"/>
    <w:rsid w:val="000148CA"/>
    <w:rsid w:val="00017098"/>
    <w:rsid w:val="0001733B"/>
    <w:rsid w:val="00021A28"/>
    <w:rsid w:val="00023B07"/>
    <w:rsid w:val="000252CE"/>
    <w:rsid w:val="00026F7D"/>
    <w:rsid w:val="00030F65"/>
    <w:rsid w:val="00032931"/>
    <w:rsid w:val="00034C42"/>
    <w:rsid w:val="000407EB"/>
    <w:rsid w:val="00042920"/>
    <w:rsid w:val="00050746"/>
    <w:rsid w:val="0005348C"/>
    <w:rsid w:val="00053AEC"/>
    <w:rsid w:val="00056590"/>
    <w:rsid w:val="000613FA"/>
    <w:rsid w:val="00065C2F"/>
    <w:rsid w:val="0006668B"/>
    <w:rsid w:val="00070883"/>
    <w:rsid w:val="00076D1E"/>
    <w:rsid w:val="0008385A"/>
    <w:rsid w:val="00083A29"/>
    <w:rsid w:val="000A2567"/>
    <w:rsid w:val="000A2B67"/>
    <w:rsid w:val="000A41E6"/>
    <w:rsid w:val="000A43F3"/>
    <w:rsid w:val="000A6E82"/>
    <w:rsid w:val="000B457F"/>
    <w:rsid w:val="000B45E2"/>
    <w:rsid w:val="000B6D41"/>
    <w:rsid w:val="000C012F"/>
    <w:rsid w:val="000C64E8"/>
    <w:rsid w:val="000E11B3"/>
    <w:rsid w:val="000E564F"/>
    <w:rsid w:val="000F129F"/>
    <w:rsid w:val="000F7DC5"/>
    <w:rsid w:val="0010201B"/>
    <w:rsid w:val="00106016"/>
    <w:rsid w:val="00111561"/>
    <w:rsid w:val="00111623"/>
    <w:rsid w:val="00112B79"/>
    <w:rsid w:val="001131BF"/>
    <w:rsid w:val="00114638"/>
    <w:rsid w:val="001161AD"/>
    <w:rsid w:val="00121E7D"/>
    <w:rsid w:val="001236BA"/>
    <w:rsid w:val="00124C9B"/>
    <w:rsid w:val="00132350"/>
    <w:rsid w:val="00141234"/>
    <w:rsid w:val="00142E41"/>
    <w:rsid w:val="00160BAB"/>
    <w:rsid w:val="00166419"/>
    <w:rsid w:val="0017212A"/>
    <w:rsid w:val="001745E7"/>
    <w:rsid w:val="001749AB"/>
    <w:rsid w:val="001828D5"/>
    <w:rsid w:val="0018432C"/>
    <w:rsid w:val="00185106"/>
    <w:rsid w:val="0019485E"/>
    <w:rsid w:val="001A1CA9"/>
    <w:rsid w:val="001A6070"/>
    <w:rsid w:val="001A6636"/>
    <w:rsid w:val="001B0B21"/>
    <w:rsid w:val="001B160F"/>
    <w:rsid w:val="001B6460"/>
    <w:rsid w:val="001C3A2D"/>
    <w:rsid w:val="001C5F20"/>
    <w:rsid w:val="001C722B"/>
    <w:rsid w:val="001D69CA"/>
    <w:rsid w:val="001E08E3"/>
    <w:rsid w:val="001E2E96"/>
    <w:rsid w:val="001E5209"/>
    <w:rsid w:val="001E70BA"/>
    <w:rsid w:val="001F0DB5"/>
    <w:rsid w:val="001F2CDD"/>
    <w:rsid w:val="001F64B7"/>
    <w:rsid w:val="00212DD8"/>
    <w:rsid w:val="00222CA5"/>
    <w:rsid w:val="002234CF"/>
    <w:rsid w:val="0022627C"/>
    <w:rsid w:val="00226497"/>
    <w:rsid w:val="002316C9"/>
    <w:rsid w:val="00232241"/>
    <w:rsid w:val="00237A0B"/>
    <w:rsid w:val="00237F28"/>
    <w:rsid w:val="00240A45"/>
    <w:rsid w:val="00240A83"/>
    <w:rsid w:val="00253EA6"/>
    <w:rsid w:val="0025556C"/>
    <w:rsid w:val="00260B8E"/>
    <w:rsid w:val="00265D01"/>
    <w:rsid w:val="002676BA"/>
    <w:rsid w:val="00267D46"/>
    <w:rsid w:val="00273FA4"/>
    <w:rsid w:val="0028539D"/>
    <w:rsid w:val="00286BF4"/>
    <w:rsid w:val="00286CE1"/>
    <w:rsid w:val="002A0AA0"/>
    <w:rsid w:val="002B1EDF"/>
    <w:rsid w:val="002B43FF"/>
    <w:rsid w:val="002B7C1E"/>
    <w:rsid w:val="002C01B7"/>
    <w:rsid w:val="002C09F9"/>
    <w:rsid w:val="002D053D"/>
    <w:rsid w:val="002D37A2"/>
    <w:rsid w:val="002D38BA"/>
    <w:rsid w:val="002E0ABE"/>
    <w:rsid w:val="002E2B94"/>
    <w:rsid w:val="002E351C"/>
    <w:rsid w:val="002E39EC"/>
    <w:rsid w:val="002F008F"/>
    <w:rsid w:val="002F5D21"/>
    <w:rsid w:val="002F7614"/>
    <w:rsid w:val="0030104B"/>
    <w:rsid w:val="00302839"/>
    <w:rsid w:val="00315DF2"/>
    <w:rsid w:val="00320AFD"/>
    <w:rsid w:val="0032512F"/>
    <w:rsid w:val="00332592"/>
    <w:rsid w:val="00332EBB"/>
    <w:rsid w:val="0033391C"/>
    <w:rsid w:val="003372B5"/>
    <w:rsid w:val="003402AC"/>
    <w:rsid w:val="00346D08"/>
    <w:rsid w:val="00350487"/>
    <w:rsid w:val="00355FBD"/>
    <w:rsid w:val="00356BCC"/>
    <w:rsid w:val="00363B08"/>
    <w:rsid w:val="00366FAD"/>
    <w:rsid w:val="00370222"/>
    <w:rsid w:val="0037628F"/>
    <w:rsid w:val="00384290"/>
    <w:rsid w:val="00390BBE"/>
    <w:rsid w:val="00395B61"/>
    <w:rsid w:val="0039662D"/>
    <w:rsid w:val="00397B29"/>
    <w:rsid w:val="003A0922"/>
    <w:rsid w:val="003A1B07"/>
    <w:rsid w:val="003B0DBF"/>
    <w:rsid w:val="003B2E2C"/>
    <w:rsid w:val="003B45E9"/>
    <w:rsid w:val="003C5FA6"/>
    <w:rsid w:val="003C74C5"/>
    <w:rsid w:val="003E06F8"/>
    <w:rsid w:val="003E2CF1"/>
    <w:rsid w:val="003F5D50"/>
    <w:rsid w:val="00412639"/>
    <w:rsid w:val="004128E6"/>
    <w:rsid w:val="004131CE"/>
    <w:rsid w:val="00417998"/>
    <w:rsid w:val="0042077D"/>
    <w:rsid w:val="004255E6"/>
    <w:rsid w:val="0042599B"/>
    <w:rsid w:val="004261FB"/>
    <w:rsid w:val="00426C8C"/>
    <w:rsid w:val="00427F75"/>
    <w:rsid w:val="00430D2B"/>
    <w:rsid w:val="004315CA"/>
    <w:rsid w:val="0043208B"/>
    <w:rsid w:val="004327FB"/>
    <w:rsid w:val="00437A1A"/>
    <w:rsid w:val="004402DB"/>
    <w:rsid w:val="004456C1"/>
    <w:rsid w:val="004457A7"/>
    <w:rsid w:val="00447313"/>
    <w:rsid w:val="00456FDD"/>
    <w:rsid w:val="004609F2"/>
    <w:rsid w:val="00462B05"/>
    <w:rsid w:val="0046311F"/>
    <w:rsid w:val="00464324"/>
    <w:rsid w:val="00473571"/>
    <w:rsid w:val="00475E94"/>
    <w:rsid w:val="0047738B"/>
    <w:rsid w:val="00482935"/>
    <w:rsid w:val="00484787"/>
    <w:rsid w:val="00492280"/>
    <w:rsid w:val="004926F9"/>
    <w:rsid w:val="00492ECB"/>
    <w:rsid w:val="00495D34"/>
    <w:rsid w:val="004969CE"/>
    <w:rsid w:val="004A21AE"/>
    <w:rsid w:val="004A2575"/>
    <w:rsid w:val="004A30DE"/>
    <w:rsid w:val="004A3DE4"/>
    <w:rsid w:val="004A3E0D"/>
    <w:rsid w:val="004A7BA5"/>
    <w:rsid w:val="004B30BD"/>
    <w:rsid w:val="004B7C03"/>
    <w:rsid w:val="004C16B3"/>
    <w:rsid w:val="004C2079"/>
    <w:rsid w:val="004D3352"/>
    <w:rsid w:val="004D40D8"/>
    <w:rsid w:val="004D6746"/>
    <w:rsid w:val="004E1141"/>
    <w:rsid w:val="004E15BA"/>
    <w:rsid w:val="004E1FD3"/>
    <w:rsid w:val="004E21A2"/>
    <w:rsid w:val="004E28A3"/>
    <w:rsid w:val="004E7D7B"/>
    <w:rsid w:val="004F0078"/>
    <w:rsid w:val="004F746A"/>
    <w:rsid w:val="004F77B0"/>
    <w:rsid w:val="00503CCE"/>
    <w:rsid w:val="00504838"/>
    <w:rsid w:val="00505052"/>
    <w:rsid w:val="00516529"/>
    <w:rsid w:val="005275EA"/>
    <w:rsid w:val="00532E9A"/>
    <w:rsid w:val="00560D53"/>
    <w:rsid w:val="0056746B"/>
    <w:rsid w:val="005738A7"/>
    <w:rsid w:val="0057583E"/>
    <w:rsid w:val="00577DC7"/>
    <w:rsid w:val="00581A53"/>
    <w:rsid w:val="005836CB"/>
    <w:rsid w:val="005843B1"/>
    <w:rsid w:val="005865D3"/>
    <w:rsid w:val="00586E86"/>
    <w:rsid w:val="0059050B"/>
    <w:rsid w:val="00590E01"/>
    <w:rsid w:val="0059236E"/>
    <w:rsid w:val="005948B0"/>
    <w:rsid w:val="005968B2"/>
    <w:rsid w:val="005A00F5"/>
    <w:rsid w:val="005A22A9"/>
    <w:rsid w:val="005A4550"/>
    <w:rsid w:val="005B4AC7"/>
    <w:rsid w:val="005B7113"/>
    <w:rsid w:val="005C0CDE"/>
    <w:rsid w:val="005C23C3"/>
    <w:rsid w:val="005C78D6"/>
    <w:rsid w:val="005D040D"/>
    <w:rsid w:val="005D2C80"/>
    <w:rsid w:val="005D3EEE"/>
    <w:rsid w:val="005E489A"/>
    <w:rsid w:val="005E5B9B"/>
    <w:rsid w:val="005F3E7E"/>
    <w:rsid w:val="005F6FF0"/>
    <w:rsid w:val="005F79FF"/>
    <w:rsid w:val="005F7D22"/>
    <w:rsid w:val="00606195"/>
    <w:rsid w:val="00607789"/>
    <w:rsid w:val="00620710"/>
    <w:rsid w:val="006339A9"/>
    <w:rsid w:val="006432EE"/>
    <w:rsid w:val="0064441D"/>
    <w:rsid w:val="00644E55"/>
    <w:rsid w:val="0064724E"/>
    <w:rsid w:val="006515FD"/>
    <w:rsid w:val="006578B4"/>
    <w:rsid w:val="00660FE0"/>
    <w:rsid w:val="0066425B"/>
    <w:rsid w:val="006648A7"/>
    <w:rsid w:val="0066570A"/>
    <w:rsid w:val="006665E7"/>
    <w:rsid w:val="0067502D"/>
    <w:rsid w:val="00677D82"/>
    <w:rsid w:val="00680CA0"/>
    <w:rsid w:val="0069630E"/>
    <w:rsid w:val="006A1521"/>
    <w:rsid w:val="006A57E0"/>
    <w:rsid w:val="006A67F4"/>
    <w:rsid w:val="006B4416"/>
    <w:rsid w:val="006B5F53"/>
    <w:rsid w:val="006C1F3F"/>
    <w:rsid w:val="006C2A83"/>
    <w:rsid w:val="006D0884"/>
    <w:rsid w:val="006D1F9E"/>
    <w:rsid w:val="006D285D"/>
    <w:rsid w:val="006D33A3"/>
    <w:rsid w:val="006D4DD3"/>
    <w:rsid w:val="006D4DEE"/>
    <w:rsid w:val="006D51AB"/>
    <w:rsid w:val="006D7B11"/>
    <w:rsid w:val="006E045F"/>
    <w:rsid w:val="006E1A2D"/>
    <w:rsid w:val="006E6831"/>
    <w:rsid w:val="006F3D71"/>
    <w:rsid w:val="006F6FE9"/>
    <w:rsid w:val="006F72CF"/>
    <w:rsid w:val="006F7FF7"/>
    <w:rsid w:val="0070446A"/>
    <w:rsid w:val="00704963"/>
    <w:rsid w:val="00715BF5"/>
    <w:rsid w:val="00730556"/>
    <w:rsid w:val="00731618"/>
    <w:rsid w:val="007329FC"/>
    <w:rsid w:val="00735EFC"/>
    <w:rsid w:val="00737BE9"/>
    <w:rsid w:val="00744322"/>
    <w:rsid w:val="00744641"/>
    <w:rsid w:val="0075032F"/>
    <w:rsid w:val="007640D7"/>
    <w:rsid w:val="00765114"/>
    <w:rsid w:val="007667A9"/>
    <w:rsid w:val="0077093F"/>
    <w:rsid w:val="00781B9F"/>
    <w:rsid w:val="00782460"/>
    <w:rsid w:val="00785685"/>
    <w:rsid w:val="0078623D"/>
    <w:rsid w:val="00790B57"/>
    <w:rsid w:val="007938E1"/>
    <w:rsid w:val="0079646F"/>
    <w:rsid w:val="007A26C4"/>
    <w:rsid w:val="007A434C"/>
    <w:rsid w:val="007A5CC7"/>
    <w:rsid w:val="007A7D2B"/>
    <w:rsid w:val="007B3F5B"/>
    <w:rsid w:val="007B6658"/>
    <w:rsid w:val="007C3460"/>
    <w:rsid w:val="007C5482"/>
    <w:rsid w:val="007C6396"/>
    <w:rsid w:val="007D2573"/>
    <w:rsid w:val="007D4F7A"/>
    <w:rsid w:val="007D6742"/>
    <w:rsid w:val="007D6951"/>
    <w:rsid w:val="007F2A97"/>
    <w:rsid w:val="007F3549"/>
    <w:rsid w:val="007F3925"/>
    <w:rsid w:val="007F4B8E"/>
    <w:rsid w:val="007F5291"/>
    <w:rsid w:val="007F71CB"/>
    <w:rsid w:val="008007EE"/>
    <w:rsid w:val="00801AEF"/>
    <w:rsid w:val="00803953"/>
    <w:rsid w:val="00804024"/>
    <w:rsid w:val="00822B44"/>
    <w:rsid w:val="00823A4E"/>
    <w:rsid w:val="0082795E"/>
    <w:rsid w:val="00840AD0"/>
    <w:rsid w:val="00844CEE"/>
    <w:rsid w:val="0085336D"/>
    <w:rsid w:val="0085359E"/>
    <w:rsid w:val="00853CD2"/>
    <w:rsid w:val="00854755"/>
    <w:rsid w:val="00855067"/>
    <w:rsid w:val="008557EF"/>
    <w:rsid w:val="00862DC2"/>
    <w:rsid w:val="008702ED"/>
    <w:rsid w:val="00882CD1"/>
    <w:rsid w:val="00884C97"/>
    <w:rsid w:val="00895B8D"/>
    <w:rsid w:val="00897627"/>
    <w:rsid w:val="008A174E"/>
    <w:rsid w:val="008A695E"/>
    <w:rsid w:val="008B198D"/>
    <w:rsid w:val="008B2FB4"/>
    <w:rsid w:val="008B3FA8"/>
    <w:rsid w:val="008B508B"/>
    <w:rsid w:val="008B6865"/>
    <w:rsid w:val="008C5513"/>
    <w:rsid w:val="008C5F6F"/>
    <w:rsid w:val="008C7803"/>
    <w:rsid w:val="008D7388"/>
    <w:rsid w:val="008E6727"/>
    <w:rsid w:val="008E6FCE"/>
    <w:rsid w:val="008F0399"/>
    <w:rsid w:val="008F2DEA"/>
    <w:rsid w:val="008F6493"/>
    <w:rsid w:val="008F726A"/>
    <w:rsid w:val="008F7BEF"/>
    <w:rsid w:val="009005C6"/>
    <w:rsid w:val="0090487C"/>
    <w:rsid w:val="00920F4C"/>
    <w:rsid w:val="0092294B"/>
    <w:rsid w:val="0092295C"/>
    <w:rsid w:val="009243A3"/>
    <w:rsid w:val="009251E6"/>
    <w:rsid w:val="00932543"/>
    <w:rsid w:val="009366C0"/>
    <w:rsid w:val="009376E0"/>
    <w:rsid w:val="00941DD5"/>
    <w:rsid w:val="00943CA2"/>
    <w:rsid w:val="009450F9"/>
    <w:rsid w:val="00946BEB"/>
    <w:rsid w:val="00950B8F"/>
    <w:rsid w:val="00951D1F"/>
    <w:rsid w:val="00953262"/>
    <w:rsid w:val="00955AD8"/>
    <w:rsid w:val="009578A4"/>
    <w:rsid w:val="00962464"/>
    <w:rsid w:val="00966711"/>
    <w:rsid w:val="009678B1"/>
    <w:rsid w:val="00973DE7"/>
    <w:rsid w:val="0097438B"/>
    <w:rsid w:val="00976F62"/>
    <w:rsid w:val="009824EB"/>
    <w:rsid w:val="00983164"/>
    <w:rsid w:val="0098568F"/>
    <w:rsid w:val="00985A6A"/>
    <w:rsid w:val="00990157"/>
    <w:rsid w:val="00990A72"/>
    <w:rsid w:val="00991823"/>
    <w:rsid w:val="00993E2E"/>
    <w:rsid w:val="0099752F"/>
    <w:rsid w:val="009A186C"/>
    <w:rsid w:val="009A2A05"/>
    <w:rsid w:val="009A7569"/>
    <w:rsid w:val="009B2BB5"/>
    <w:rsid w:val="009B31F9"/>
    <w:rsid w:val="009C7051"/>
    <w:rsid w:val="009C729A"/>
    <w:rsid w:val="009D0441"/>
    <w:rsid w:val="009D7046"/>
    <w:rsid w:val="009D7700"/>
    <w:rsid w:val="009E1EBB"/>
    <w:rsid w:val="009E21ED"/>
    <w:rsid w:val="009E6942"/>
    <w:rsid w:val="009F188A"/>
    <w:rsid w:val="009F1AF5"/>
    <w:rsid w:val="009F2E52"/>
    <w:rsid w:val="009F6242"/>
    <w:rsid w:val="009F7747"/>
    <w:rsid w:val="00A00A99"/>
    <w:rsid w:val="00A101BF"/>
    <w:rsid w:val="00A15883"/>
    <w:rsid w:val="00A277D2"/>
    <w:rsid w:val="00A30D37"/>
    <w:rsid w:val="00A31825"/>
    <w:rsid w:val="00A32134"/>
    <w:rsid w:val="00A32C50"/>
    <w:rsid w:val="00A336BD"/>
    <w:rsid w:val="00A33F47"/>
    <w:rsid w:val="00A36CF4"/>
    <w:rsid w:val="00A41263"/>
    <w:rsid w:val="00A437AC"/>
    <w:rsid w:val="00A46D33"/>
    <w:rsid w:val="00A50C01"/>
    <w:rsid w:val="00A549E9"/>
    <w:rsid w:val="00A602D2"/>
    <w:rsid w:val="00A63E94"/>
    <w:rsid w:val="00A64E27"/>
    <w:rsid w:val="00A7365C"/>
    <w:rsid w:val="00A77E9A"/>
    <w:rsid w:val="00A82E4F"/>
    <w:rsid w:val="00A8499D"/>
    <w:rsid w:val="00A90814"/>
    <w:rsid w:val="00A93853"/>
    <w:rsid w:val="00A9456B"/>
    <w:rsid w:val="00AA1B59"/>
    <w:rsid w:val="00AA5218"/>
    <w:rsid w:val="00AA7897"/>
    <w:rsid w:val="00AB4550"/>
    <w:rsid w:val="00AB607A"/>
    <w:rsid w:val="00AD1091"/>
    <w:rsid w:val="00AD2F3D"/>
    <w:rsid w:val="00AD5DB5"/>
    <w:rsid w:val="00AE463F"/>
    <w:rsid w:val="00AE56C0"/>
    <w:rsid w:val="00B015B3"/>
    <w:rsid w:val="00B057F4"/>
    <w:rsid w:val="00B06B30"/>
    <w:rsid w:val="00B17EDB"/>
    <w:rsid w:val="00B23E31"/>
    <w:rsid w:val="00B27536"/>
    <w:rsid w:val="00B310FE"/>
    <w:rsid w:val="00B32C83"/>
    <w:rsid w:val="00B3520F"/>
    <w:rsid w:val="00B36512"/>
    <w:rsid w:val="00B36E47"/>
    <w:rsid w:val="00B50AAB"/>
    <w:rsid w:val="00B511FE"/>
    <w:rsid w:val="00B55460"/>
    <w:rsid w:val="00B56B1B"/>
    <w:rsid w:val="00B62D21"/>
    <w:rsid w:val="00B66753"/>
    <w:rsid w:val="00B70B2C"/>
    <w:rsid w:val="00B83831"/>
    <w:rsid w:val="00B83C32"/>
    <w:rsid w:val="00B85E39"/>
    <w:rsid w:val="00B87D83"/>
    <w:rsid w:val="00B917B1"/>
    <w:rsid w:val="00B92863"/>
    <w:rsid w:val="00B963D4"/>
    <w:rsid w:val="00BA5E0B"/>
    <w:rsid w:val="00BB6042"/>
    <w:rsid w:val="00BC1A9C"/>
    <w:rsid w:val="00BC20F5"/>
    <w:rsid w:val="00BC41E1"/>
    <w:rsid w:val="00BC563D"/>
    <w:rsid w:val="00BC64FC"/>
    <w:rsid w:val="00BC79D6"/>
    <w:rsid w:val="00BE6AEB"/>
    <w:rsid w:val="00BF3458"/>
    <w:rsid w:val="00BF638A"/>
    <w:rsid w:val="00C12EA5"/>
    <w:rsid w:val="00C15C71"/>
    <w:rsid w:val="00C166F6"/>
    <w:rsid w:val="00C20900"/>
    <w:rsid w:val="00C25133"/>
    <w:rsid w:val="00C27485"/>
    <w:rsid w:val="00C30CC2"/>
    <w:rsid w:val="00C31240"/>
    <w:rsid w:val="00C41AE3"/>
    <w:rsid w:val="00C432CB"/>
    <w:rsid w:val="00C43763"/>
    <w:rsid w:val="00C51367"/>
    <w:rsid w:val="00C52730"/>
    <w:rsid w:val="00C52ADE"/>
    <w:rsid w:val="00C5390D"/>
    <w:rsid w:val="00C53AAA"/>
    <w:rsid w:val="00C57C21"/>
    <w:rsid w:val="00C638CD"/>
    <w:rsid w:val="00C70700"/>
    <w:rsid w:val="00C72626"/>
    <w:rsid w:val="00C949B9"/>
    <w:rsid w:val="00CA3143"/>
    <w:rsid w:val="00CA5671"/>
    <w:rsid w:val="00CB1261"/>
    <w:rsid w:val="00CB45BE"/>
    <w:rsid w:val="00CB488A"/>
    <w:rsid w:val="00CB58AC"/>
    <w:rsid w:val="00CC57BE"/>
    <w:rsid w:val="00CD3911"/>
    <w:rsid w:val="00CD75AE"/>
    <w:rsid w:val="00CE0E80"/>
    <w:rsid w:val="00CE20E8"/>
    <w:rsid w:val="00CE2EE6"/>
    <w:rsid w:val="00CE390B"/>
    <w:rsid w:val="00CE65E5"/>
    <w:rsid w:val="00CF5133"/>
    <w:rsid w:val="00CF6FD3"/>
    <w:rsid w:val="00D00F0D"/>
    <w:rsid w:val="00D0612E"/>
    <w:rsid w:val="00D12682"/>
    <w:rsid w:val="00D140F8"/>
    <w:rsid w:val="00D2312F"/>
    <w:rsid w:val="00D23623"/>
    <w:rsid w:val="00D25E5D"/>
    <w:rsid w:val="00D3137D"/>
    <w:rsid w:val="00D31D11"/>
    <w:rsid w:val="00D32255"/>
    <w:rsid w:val="00D33528"/>
    <w:rsid w:val="00D339C7"/>
    <w:rsid w:val="00D360CE"/>
    <w:rsid w:val="00D41909"/>
    <w:rsid w:val="00D431D7"/>
    <w:rsid w:val="00D43AB7"/>
    <w:rsid w:val="00D44B30"/>
    <w:rsid w:val="00D44B6C"/>
    <w:rsid w:val="00D45CF0"/>
    <w:rsid w:val="00D50F07"/>
    <w:rsid w:val="00D5673C"/>
    <w:rsid w:val="00D6298C"/>
    <w:rsid w:val="00D66012"/>
    <w:rsid w:val="00D74FC6"/>
    <w:rsid w:val="00D91FBC"/>
    <w:rsid w:val="00D93735"/>
    <w:rsid w:val="00D95E5A"/>
    <w:rsid w:val="00D96F6A"/>
    <w:rsid w:val="00D970D5"/>
    <w:rsid w:val="00DA5569"/>
    <w:rsid w:val="00DB6F90"/>
    <w:rsid w:val="00DB753B"/>
    <w:rsid w:val="00DC6918"/>
    <w:rsid w:val="00DD0B6B"/>
    <w:rsid w:val="00DE7BD2"/>
    <w:rsid w:val="00DF0A25"/>
    <w:rsid w:val="00DF1A36"/>
    <w:rsid w:val="00DF1DC6"/>
    <w:rsid w:val="00DF3100"/>
    <w:rsid w:val="00DF38CC"/>
    <w:rsid w:val="00E00B45"/>
    <w:rsid w:val="00E038B1"/>
    <w:rsid w:val="00E06626"/>
    <w:rsid w:val="00E14956"/>
    <w:rsid w:val="00E21688"/>
    <w:rsid w:val="00E22742"/>
    <w:rsid w:val="00E26DAD"/>
    <w:rsid w:val="00E27B7E"/>
    <w:rsid w:val="00E27C32"/>
    <w:rsid w:val="00E330DC"/>
    <w:rsid w:val="00E3782A"/>
    <w:rsid w:val="00E37DDB"/>
    <w:rsid w:val="00E43BFA"/>
    <w:rsid w:val="00E50BC2"/>
    <w:rsid w:val="00E532D7"/>
    <w:rsid w:val="00E7172D"/>
    <w:rsid w:val="00E771F0"/>
    <w:rsid w:val="00E81635"/>
    <w:rsid w:val="00E83012"/>
    <w:rsid w:val="00E8796A"/>
    <w:rsid w:val="00E903B0"/>
    <w:rsid w:val="00E9334B"/>
    <w:rsid w:val="00E9752D"/>
    <w:rsid w:val="00EA3C4F"/>
    <w:rsid w:val="00EE3B98"/>
    <w:rsid w:val="00EE3F70"/>
    <w:rsid w:val="00EE5DB6"/>
    <w:rsid w:val="00EF29CE"/>
    <w:rsid w:val="00EF6163"/>
    <w:rsid w:val="00EF739A"/>
    <w:rsid w:val="00F013B9"/>
    <w:rsid w:val="00F03900"/>
    <w:rsid w:val="00F20DD9"/>
    <w:rsid w:val="00F20E02"/>
    <w:rsid w:val="00F2386E"/>
    <w:rsid w:val="00F260AC"/>
    <w:rsid w:val="00F2690C"/>
    <w:rsid w:val="00F34000"/>
    <w:rsid w:val="00F4481D"/>
    <w:rsid w:val="00F44F76"/>
    <w:rsid w:val="00F47DA8"/>
    <w:rsid w:val="00F47F90"/>
    <w:rsid w:val="00F518B8"/>
    <w:rsid w:val="00F52112"/>
    <w:rsid w:val="00F529E9"/>
    <w:rsid w:val="00F55C34"/>
    <w:rsid w:val="00F576BA"/>
    <w:rsid w:val="00F71BA7"/>
    <w:rsid w:val="00F7483A"/>
    <w:rsid w:val="00F7485F"/>
    <w:rsid w:val="00F826D7"/>
    <w:rsid w:val="00F84D1C"/>
    <w:rsid w:val="00F86B23"/>
    <w:rsid w:val="00F95069"/>
    <w:rsid w:val="00F96508"/>
    <w:rsid w:val="00FA0D0B"/>
    <w:rsid w:val="00FA5BE2"/>
    <w:rsid w:val="00FA6F2C"/>
    <w:rsid w:val="00FA6F5F"/>
    <w:rsid w:val="00FB0AFD"/>
    <w:rsid w:val="00FB2055"/>
    <w:rsid w:val="00FB2DC4"/>
    <w:rsid w:val="00FB4ABD"/>
    <w:rsid w:val="00FB5D65"/>
    <w:rsid w:val="00FC4941"/>
    <w:rsid w:val="00FD2C17"/>
    <w:rsid w:val="00FD3DE9"/>
    <w:rsid w:val="00FE0BA7"/>
    <w:rsid w:val="00FE7CEE"/>
    <w:rsid w:val="00FF03C3"/>
    <w:rsid w:val="00FF1208"/>
    <w:rsid w:val="00FF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F8334"/>
  <w15:chartTrackingRefBased/>
  <w15:docId w15:val="{86119BBC-52B3-4053-A94E-9508BE81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98"/>
    <w:pPr>
      <w:spacing w:line="264" w:lineRule="auto"/>
      <w:ind w:left="360"/>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3B98"/>
    <w:pPr>
      <w:spacing w:after="0" w:line="240" w:lineRule="auto"/>
      <w:contextualSpacing/>
      <w:jc w:val="center"/>
    </w:pPr>
    <w:rPr>
      <w:rFonts w:asciiTheme="majorHAnsi" w:eastAsiaTheme="majorEastAsia" w:hAnsiTheme="majorHAnsi" w:cstheme="majorBidi"/>
      <w:spacing w:val="-7"/>
      <w:sz w:val="44"/>
      <w:szCs w:val="80"/>
    </w:rPr>
  </w:style>
  <w:style w:type="character" w:customStyle="1" w:styleId="TitleChar">
    <w:name w:val="Title Char"/>
    <w:basedOn w:val="DefaultParagraphFont"/>
    <w:link w:val="Title"/>
    <w:uiPriority w:val="10"/>
    <w:rsid w:val="00EE3B98"/>
    <w:rPr>
      <w:rFonts w:asciiTheme="majorHAnsi" w:eastAsiaTheme="majorEastAsia" w:hAnsiTheme="majorHAnsi" w:cstheme="majorBidi"/>
      <w:spacing w:val="-7"/>
      <w:sz w:val="44"/>
      <w:szCs w:val="80"/>
    </w:rPr>
  </w:style>
  <w:style w:type="paragraph" w:styleId="ListParagraph">
    <w:name w:val="List Paragraph"/>
    <w:basedOn w:val="Normal"/>
    <w:uiPriority w:val="34"/>
    <w:qFormat/>
    <w:rsid w:val="00EE3B98"/>
    <w:pPr>
      <w:ind w:left="720"/>
      <w:contextualSpacing/>
    </w:pPr>
  </w:style>
  <w:style w:type="paragraph" w:styleId="Header">
    <w:name w:val="header"/>
    <w:basedOn w:val="Normal"/>
    <w:link w:val="HeaderChar"/>
    <w:uiPriority w:val="99"/>
    <w:unhideWhenUsed/>
    <w:rsid w:val="00680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CA0"/>
    <w:rPr>
      <w:rFonts w:eastAsiaTheme="minorEastAsia"/>
      <w:sz w:val="21"/>
      <w:szCs w:val="21"/>
    </w:rPr>
  </w:style>
  <w:style w:type="paragraph" w:styleId="Footer">
    <w:name w:val="footer"/>
    <w:basedOn w:val="Normal"/>
    <w:link w:val="FooterChar"/>
    <w:uiPriority w:val="99"/>
    <w:unhideWhenUsed/>
    <w:rsid w:val="00680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CA0"/>
    <w:rPr>
      <w:rFonts w:eastAsiaTheme="minorEastAsia"/>
      <w:sz w:val="21"/>
      <w:szCs w:val="21"/>
    </w:rPr>
  </w:style>
  <w:style w:type="table" w:styleId="TableGrid">
    <w:name w:val="Table Grid"/>
    <w:basedOn w:val="TableNormal"/>
    <w:uiPriority w:val="39"/>
    <w:rsid w:val="00DB6F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3343">
      <w:bodyDiv w:val="1"/>
      <w:marLeft w:val="0"/>
      <w:marRight w:val="0"/>
      <w:marTop w:val="0"/>
      <w:marBottom w:val="0"/>
      <w:divBdr>
        <w:top w:val="none" w:sz="0" w:space="0" w:color="auto"/>
        <w:left w:val="none" w:sz="0" w:space="0" w:color="auto"/>
        <w:bottom w:val="none" w:sz="0" w:space="0" w:color="auto"/>
        <w:right w:val="none" w:sz="0" w:space="0" w:color="auto"/>
      </w:divBdr>
    </w:div>
    <w:div w:id="187310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E0847A39A46CBB90E3A107E3EF10F"/>
        <w:category>
          <w:name w:val="General"/>
          <w:gallery w:val="placeholder"/>
        </w:category>
        <w:types>
          <w:type w:val="bbPlcHdr"/>
        </w:types>
        <w:behaviors>
          <w:behavior w:val="content"/>
        </w:behaviors>
        <w:guid w:val="{81B1BE46-5E87-4B87-8574-D0E00270EBB2}"/>
      </w:docPartPr>
      <w:docPartBody>
        <w:p w:rsidR="003A362A" w:rsidRDefault="007B049B" w:rsidP="007B049B">
          <w:pPr>
            <w:pStyle w:val="C91E0847A39A46CBB90E3A107E3EF10F"/>
          </w:pPr>
          <w:r>
            <w:t>Date of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9B"/>
    <w:rsid w:val="000C64E8"/>
    <w:rsid w:val="000F3927"/>
    <w:rsid w:val="001C3A2D"/>
    <w:rsid w:val="001C722B"/>
    <w:rsid w:val="001E4F22"/>
    <w:rsid w:val="002234CF"/>
    <w:rsid w:val="002B43FF"/>
    <w:rsid w:val="002B759A"/>
    <w:rsid w:val="00397996"/>
    <w:rsid w:val="003A362A"/>
    <w:rsid w:val="003E06F8"/>
    <w:rsid w:val="003F21C0"/>
    <w:rsid w:val="004160B5"/>
    <w:rsid w:val="00456FDD"/>
    <w:rsid w:val="004A3E0D"/>
    <w:rsid w:val="004C6132"/>
    <w:rsid w:val="004D40D8"/>
    <w:rsid w:val="004E28A3"/>
    <w:rsid w:val="005275EA"/>
    <w:rsid w:val="005B1DE8"/>
    <w:rsid w:val="005C78D6"/>
    <w:rsid w:val="006B4416"/>
    <w:rsid w:val="006E045F"/>
    <w:rsid w:val="006E6831"/>
    <w:rsid w:val="0070446A"/>
    <w:rsid w:val="00704963"/>
    <w:rsid w:val="00750F2F"/>
    <w:rsid w:val="0076282B"/>
    <w:rsid w:val="0079646F"/>
    <w:rsid w:val="007A7D2B"/>
    <w:rsid w:val="007B049B"/>
    <w:rsid w:val="007C6396"/>
    <w:rsid w:val="00823A4E"/>
    <w:rsid w:val="008F0399"/>
    <w:rsid w:val="00905F9C"/>
    <w:rsid w:val="009665F7"/>
    <w:rsid w:val="009C729A"/>
    <w:rsid w:val="009F1AF5"/>
    <w:rsid w:val="00A336BD"/>
    <w:rsid w:val="00A82E4F"/>
    <w:rsid w:val="00AA1B59"/>
    <w:rsid w:val="00B62903"/>
    <w:rsid w:val="00B70B2C"/>
    <w:rsid w:val="00B84427"/>
    <w:rsid w:val="00BA6FBF"/>
    <w:rsid w:val="00BE6FEB"/>
    <w:rsid w:val="00C25133"/>
    <w:rsid w:val="00D0612E"/>
    <w:rsid w:val="00D23623"/>
    <w:rsid w:val="00D25E5D"/>
    <w:rsid w:val="00DB753B"/>
    <w:rsid w:val="00DD0F4E"/>
    <w:rsid w:val="00DE7BD2"/>
    <w:rsid w:val="00E21688"/>
    <w:rsid w:val="00E22742"/>
    <w:rsid w:val="00E868F2"/>
    <w:rsid w:val="00EE5DB6"/>
    <w:rsid w:val="00F26A7D"/>
    <w:rsid w:val="00F4481D"/>
    <w:rsid w:val="00F7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E0847A39A46CBB90E3A107E3EF10F">
    <w:name w:val="C91E0847A39A46CBB90E3A107E3EF10F"/>
    <w:rsid w:val="007B0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Staff 2</dc:creator>
  <cp:keywords>SEPTEMBER 16, 2025</cp:keywords>
  <dc:description/>
  <cp:lastModifiedBy>Rebekah Thomas</cp:lastModifiedBy>
  <cp:revision>5</cp:revision>
  <cp:lastPrinted>2025-09-17T14:31:00Z</cp:lastPrinted>
  <dcterms:created xsi:type="dcterms:W3CDTF">2025-08-20T13:30:00Z</dcterms:created>
  <dcterms:modified xsi:type="dcterms:W3CDTF">2025-09-17T14:32:00Z</dcterms:modified>
</cp:coreProperties>
</file>